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E6" w:rsidRPr="000A2CE6" w:rsidRDefault="000A2CE6" w:rsidP="005F69D4">
      <w:pPr>
        <w:jc w:val="center"/>
        <w:rPr>
          <w:b/>
          <w:kern w:val="2"/>
          <w:sz w:val="24"/>
          <w:szCs w:val="24"/>
        </w:rPr>
      </w:pPr>
      <w:r w:rsidRPr="000A2CE6">
        <w:rPr>
          <w:b/>
          <w:kern w:val="2"/>
          <w:sz w:val="24"/>
          <w:szCs w:val="24"/>
        </w:rPr>
        <w:t xml:space="preserve">   </w:t>
      </w:r>
    </w:p>
    <w:p w:rsidR="000A2CE6" w:rsidRPr="000A2CE6" w:rsidRDefault="000A2CE6" w:rsidP="000A2CE6">
      <w:pPr>
        <w:jc w:val="right"/>
        <w:rPr>
          <w:i/>
          <w:kern w:val="2"/>
          <w:sz w:val="24"/>
          <w:szCs w:val="24"/>
        </w:rPr>
      </w:pPr>
      <w:r w:rsidRPr="000A2CE6">
        <w:rPr>
          <w:i/>
          <w:kern w:val="2"/>
          <w:sz w:val="24"/>
          <w:szCs w:val="24"/>
        </w:rPr>
        <w:t>Проект</w:t>
      </w:r>
    </w:p>
    <w:p w:rsidR="000A2CE6" w:rsidRPr="00016D51" w:rsidRDefault="000A2CE6" w:rsidP="00BB04DB">
      <w:pPr>
        <w:pStyle w:val="af8"/>
        <w:rPr>
          <w:rFonts w:ascii="Times New Roman" w:hAnsi="Times New Roman"/>
          <w:b w:val="0"/>
          <w:spacing w:val="-20"/>
          <w:kern w:val="24"/>
          <w:szCs w:val="28"/>
        </w:rPr>
      </w:pPr>
      <w:r w:rsidRPr="00016D51">
        <w:rPr>
          <w:rFonts w:ascii="Times New Roman" w:hAnsi="Times New Roman"/>
          <w:b w:val="0"/>
          <w:spacing w:val="-20"/>
          <w:kern w:val="24"/>
          <w:szCs w:val="28"/>
        </w:rPr>
        <w:t>РОССИЙСКАЯ ФЕДЕРАЦИЯ</w:t>
      </w:r>
    </w:p>
    <w:p w:rsidR="00F30F35" w:rsidRDefault="000A2CE6" w:rsidP="00BB04DB">
      <w:pPr>
        <w:pStyle w:val="af8"/>
        <w:rPr>
          <w:rFonts w:ascii="Times New Roman" w:hAnsi="Times New Roman"/>
          <w:b w:val="0"/>
          <w:spacing w:val="-20"/>
          <w:kern w:val="24"/>
          <w:szCs w:val="28"/>
        </w:rPr>
      </w:pPr>
      <w:r w:rsidRPr="00016D51">
        <w:rPr>
          <w:rFonts w:ascii="Times New Roman" w:hAnsi="Times New Roman"/>
          <w:b w:val="0"/>
          <w:spacing w:val="-20"/>
          <w:kern w:val="24"/>
          <w:szCs w:val="28"/>
        </w:rPr>
        <w:t>РОСТОВСКАЯ ОБЛАСТЬ</w:t>
      </w:r>
    </w:p>
    <w:p w:rsidR="000A2CE6" w:rsidRPr="00016D51" w:rsidRDefault="00016D51" w:rsidP="00BB04DB">
      <w:pPr>
        <w:pStyle w:val="af8"/>
        <w:rPr>
          <w:rFonts w:ascii="Times New Roman" w:hAnsi="Times New Roman"/>
          <w:b w:val="0"/>
          <w:spacing w:val="-20"/>
          <w:kern w:val="24"/>
          <w:szCs w:val="28"/>
        </w:rPr>
      </w:pPr>
      <w:r>
        <w:rPr>
          <w:rFonts w:ascii="Times New Roman" w:hAnsi="Times New Roman"/>
          <w:b w:val="0"/>
          <w:spacing w:val="-20"/>
          <w:kern w:val="24"/>
          <w:szCs w:val="28"/>
        </w:rPr>
        <w:t>ЦИМЛЯНСКИЙ РАЙОН</w:t>
      </w:r>
    </w:p>
    <w:p w:rsidR="000A2CE6" w:rsidRDefault="000A2CE6" w:rsidP="00BB04DB">
      <w:pPr>
        <w:pStyle w:val="af8"/>
        <w:spacing w:after="260"/>
        <w:ind w:firstLine="0"/>
        <w:rPr>
          <w:rFonts w:ascii="Times New Roman" w:hAnsi="Times New Roman"/>
          <w:b w:val="0"/>
          <w:spacing w:val="-20"/>
          <w:kern w:val="24"/>
          <w:szCs w:val="28"/>
        </w:rPr>
      </w:pPr>
      <w:r w:rsidRPr="00016D51">
        <w:rPr>
          <w:rFonts w:ascii="Times New Roman" w:hAnsi="Times New Roman"/>
          <w:b w:val="0"/>
          <w:spacing w:val="-20"/>
          <w:kern w:val="24"/>
          <w:szCs w:val="28"/>
        </w:rPr>
        <w:t>АДМИНИСТРАЦИЯ</w:t>
      </w:r>
      <w:r w:rsidR="00F30F35">
        <w:rPr>
          <w:rFonts w:ascii="Times New Roman" w:hAnsi="Times New Roman"/>
          <w:b w:val="0"/>
          <w:spacing w:val="-20"/>
          <w:kern w:val="24"/>
          <w:szCs w:val="28"/>
        </w:rPr>
        <w:t xml:space="preserve"> </w:t>
      </w:r>
      <w:r w:rsidRPr="00016D51">
        <w:rPr>
          <w:rFonts w:ascii="Times New Roman" w:hAnsi="Times New Roman"/>
          <w:b w:val="0"/>
          <w:spacing w:val="-20"/>
          <w:kern w:val="24"/>
          <w:szCs w:val="28"/>
        </w:rPr>
        <w:t xml:space="preserve"> КРАСНОЯРСКОГО СЕЛЬСКОГО ПОСЕЛЕНИЯ</w:t>
      </w:r>
    </w:p>
    <w:p w:rsidR="00016D51" w:rsidRPr="00016D51" w:rsidRDefault="00016D51" w:rsidP="00016D51">
      <w:pPr>
        <w:pStyle w:val="a3"/>
        <w:rPr>
          <w:lang w:eastAsia="hi-IN" w:bidi="hi-IN"/>
        </w:rPr>
      </w:pPr>
    </w:p>
    <w:p w:rsidR="000A2CE6" w:rsidRDefault="000A2CE6" w:rsidP="000A2CE6">
      <w:pPr>
        <w:pStyle w:val="af8"/>
        <w:spacing w:after="260" w:line="100" w:lineRule="atLeast"/>
        <w:rPr>
          <w:rFonts w:ascii="Times New Roman" w:hAnsi="Times New Roman"/>
          <w:b w:val="0"/>
          <w:szCs w:val="28"/>
        </w:rPr>
      </w:pPr>
      <w:r w:rsidRPr="00016D51">
        <w:rPr>
          <w:rFonts w:ascii="Times New Roman" w:hAnsi="Times New Roman"/>
          <w:b w:val="0"/>
          <w:szCs w:val="28"/>
        </w:rPr>
        <w:t>ПОСТАНОВЛЕНИЕ</w:t>
      </w:r>
    </w:p>
    <w:p w:rsidR="00016D51" w:rsidRDefault="00016D51" w:rsidP="00016D51">
      <w:pPr>
        <w:pStyle w:val="a3"/>
        <w:rPr>
          <w:lang w:eastAsia="hi-IN" w:bidi="hi-IN"/>
        </w:rPr>
      </w:pPr>
    </w:p>
    <w:p w:rsidR="00016D51" w:rsidRPr="00016D51" w:rsidRDefault="00016D51" w:rsidP="00016D51">
      <w:pPr>
        <w:pStyle w:val="a3"/>
        <w:rPr>
          <w:lang w:eastAsia="hi-IN" w:bidi="hi-IN"/>
        </w:rPr>
      </w:pPr>
    </w:p>
    <w:p w:rsidR="000A2CE6" w:rsidRDefault="007052F8" w:rsidP="00016D51">
      <w:pPr>
        <w:spacing w:after="260"/>
        <w:rPr>
          <w:sz w:val="28"/>
          <w:szCs w:val="28"/>
        </w:rPr>
      </w:pPr>
      <w:r>
        <w:rPr>
          <w:sz w:val="28"/>
          <w:szCs w:val="28"/>
        </w:rPr>
        <w:t>___</w:t>
      </w:r>
      <w:r w:rsidR="000A2CE6">
        <w:rPr>
          <w:sz w:val="28"/>
          <w:szCs w:val="28"/>
        </w:rPr>
        <w:t xml:space="preserve">  ________    </w:t>
      </w:r>
      <w:r w:rsidR="00016D51">
        <w:rPr>
          <w:sz w:val="28"/>
          <w:szCs w:val="28"/>
        </w:rPr>
        <w:t xml:space="preserve">         </w:t>
      </w:r>
      <w:r w:rsidR="000A2CE6">
        <w:rPr>
          <w:sz w:val="28"/>
          <w:szCs w:val="28"/>
        </w:rPr>
        <w:t xml:space="preserve">                      № ___</w:t>
      </w:r>
      <w:r w:rsidR="00016D51">
        <w:rPr>
          <w:sz w:val="28"/>
          <w:szCs w:val="28"/>
        </w:rPr>
        <w:t xml:space="preserve">                        </w:t>
      </w:r>
      <w:r w:rsidR="000A2CE6">
        <w:rPr>
          <w:sz w:val="28"/>
          <w:szCs w:val="28"/>
        </w:rPr>
        <w:t>ст. Красноярская</w:t>
      </w:r>
    </w:p>
    <w:p w:rsidR="003D2C29" w:rsidRPr="005F69D4" w:rsidRDefault="003D2C29" w:rsidP="005F69D4">
      <w:pPr>
        <w:pStyle w:val="ae"/>
        <w:spacing w:after="0" w:line="240" w:lineRule="auto"/>
        <w:ind w:left="0"/>
        <w:rPr>
          <w:rFonts w:ascii="Times New Roman" w:hAnsi="Times New Roman"/>
          <w:kern w:val="2"/>
          <w:sz w:val="28"/>
          <w:szCs w:val="28"/>
        </w:rPr>
      </w:pPr>
    </w:p>
    <w:tbl>
      <w:tblPr>
        <w:tblW w:w="0" w:type="auto"/>
        <w:tblLook w:val="01E0"/>
      </w:tblPr>
      <w:tblGrid>
        <w:gridCol w:w="9747"/>
      </w:tblGrid>
      <w:tr w:rsidR="003D2C29" w:rsidRPr="00551617" w:rsidTr="000A2CE6">
        <w:tc>
          <w:tcPr>
            <w:tcW w:w="9747" w:type="dxa"/>
            <w:shd w:val="clear" w:color="auto" w:fill="auto"/>
          </w:tcPr>
          <w:p w:rsidR="003D2C29" w:rsidRPr="00D54D9E" w:rsidRDefault="00F30F35" w:rsidP="00022EA7">
            <w:pPr>
              <w:jc w:val="center"/>
              <w:rPr>
                <w:color w:val="000000" w:themeColor="text1"/>
                <w:kern w:val="2"/>
                <w:sz w:val="28"/>
                <w:szCs w:val="28"/>
              </w:rPr>
            </w:pPr>
            <w:r w:rsidRPr="00D54D9E">
              <w:rPr>
                <w:bCs/>
                <w:color w:val="000000" w:themeColor="text1"/>
                <w:sz w:val="28"/>
                <w:szCs w:val="28"/>
                <w:shd w:val="clear" w:color="auto" w:fill="FFFFFF"/>
              </w:rPr>
              <w:t>Об утверждении плана мероприятий</w:t>
            </w:r>
            <w:r w:rsidRPr="00D54D9E">
              <w:rPr>
                <w:rStyle w:val="apple-converted-space"/>
                <w:bCs/>
                <w:color w:val="000000" w:themeColor="text1"/>
                <w:sz w:val="28"/>
                <w:szCs w:val="28"/>
                <w:shd w:val="clear" w:color="auto" w:fill="FFFFFF"/>
              </w:rPr>
              <w:t> </w:t>
            </w:r>
            <w:r w:rsidRPr="00D54D9E">
              <w:rPr>
                <w:rFonts w:ascii="Arial" w:hAnsi="Arial" w:cs="Arial"/>
                <w:color w:val="000000" w:themeColor="text1"/>
                <w:sz w:val="22"/>
                <w:szCs w:val="22"/>
              </w:rPr>
              <w:br/>
            </w:r>
            <w:r w:rsidRPr="00D54D9E">
              <w:rPr>
                <w:bCs/>
                <w:color w:val="000000" w:themeColor="text1"/>
                <w:sz w:val="28"/>
                <w:szCs w:val="28"/>
                <w:shd w:val="clear" w:color="auto" w:fill="FFFFFF"/>
              </w:rPr>
              <w:t xml:space="preserve">на 2019 год по реализации в Красноярском сельском поселении Цимлянского района </w:t>
            </w:r>
            <w:r w:rsidRPr="00D54D9E">
              <w:rPr>
                <w:rStyle w:val="apple-converted-space"/>
                <w:bCs/>
                <w:color w:val="000000" w:themeColor="text1"/>
                <w:sz w:val="28"/>
                <w:szCs w:val="28"/>
                <w:shd w:val="clear" w:color="auto" w:fill="FFFFFF"/>
              </w:rPr>
              <w:t> </w:t>
            </w:r>
            <w:r w:rsidRPr="00D54D9E">
              <w:rPr>
                <w:bCs/>
                <w:color w:val="000000" w:themeColor="text1"/>
                <w:sz w:val="28"/>
                <w:szCs w:val="28"/>
                <w:shd w:val="clear" w:color="auto" w:fill="FFFFFF"/>
              </w:rPr>
              <w:t>Стратегии государственной национальной</w:t>
            </w:r>
            <w:r w:rsidRPr="00D54D9E">
              <w:rPr>
                <w:rStyle w:val="apple-converted-space"/>
                <w:bCs/>
                <w:color w:val="000000" w:themeColor="text1"/>
                <w:sz w:val="28"/>
                <w:szCs w:val="28"/>
                <w:shd w:val="clear" w:color="auto" w:fill="FFFFFF"/>
              </w:rPr>
              <w:t> </w:t>
            </w:r>
            <w:r w:rsidRPr="00D54D9E">
              <w:rPr>
                <w:rFonts w:ascii="Arial" w:hAnsi="Arial" w:cs="Arial"/>
                <w:color w:val="000000" w:themeColor="text1"/>
                <w:sz w:val="22"/>
                <w:szCs w:val="22"/>
              </w:rPr>
              <w:br/>
            </w:r>
            <w:r w:rsidRPr="00D54D9E">
              <w:rPr>
                <w:bCs/>
                <w:color w:val="000000" w:themeColor="text1"/>
                <w:sz w:val="28"/>
                <w:szCs w:val="28"/>
                <w:shd w:val="clear" w:color="auto" w:fill="FFFFFF"/>
              </w:rPr>
              <w:t>политики Российской Федерации на период до 2025 года</w:t>
            </w:r>
          </w:p>
        </w:tc>
      </w:tr>
    </w:tbl>
    <w:p w:rsidR="000A2CE6" w:rsidRPr="00551617" w:rsidRDefault="000A2CE6" w:rsidP="00551617">
      <w:pPr>
        <w:jc w:val="both"/>
        <w:rPr>
          <w:sz w:val="28"/>
          <w:szCs w:val="28"/>
        </w:rPr>
      </w:pPr>
    </w:p>
    <w:p w:rsidR="00F30F35" w:rsidRDefault="00F30F35" w:rsidP="0046190A">
      <w:pPr>
        <w:pStyle w:val="ConsTitle"/>
        <w:ind w:right="0"/>
        <w:jc w:val="both"/>
        <w:rPr>
          <w:rFonts w:ascii="Times New Roman" w:hAnsi="Times New Roman" w:cs="Times New Roman"/>
          <w:b w:val="0"/>
          <w:color w:val="000000"/>
          <w:sz w:val="28"/>
          <w:szCs w:val="28"/>
        </w:rPr>
      </w:pPr>
    </w:p>
    <w:p w:rsidR="00F30F35" w:rsidRPr="00E4419F" w:rsidRDefault="00E4419F" w:rsidP="004D10A9">
      <w:pPr>
        <w:pStyle w:val="a3"/>
      </w:pPr>
      <w:r>
        <w:t xml:space="preserve"> </w:t>
      </w:r>
      <w:r w:rsidR="00F30F35" w:rsidRPr="004D10A9">
        <w:t xml:space="preserve">   </w:t>
      </w:r>
      <w:r w:rsidR="00BB04DB">
        <w:t xml:space="preserve"> </w:t>
      </w:r>
      <w:r w:rsidR="00F30F35" w:rsidRPr="00E4419F">
        <w:t xml:space="preserve">В соответствии с требованиями подпункта 5 пункта 1 статьи 3 Устава муниципального образования «Красноярское сельское поселение», Администрация Красноярского сельского поселения </w:t>
      </w:r>
      <w:r w:rsidR="00F30F35" w:rsidRPr="00E4419F">
        <w:rPr>
          <w:rStyle w:val="apple-converted-space"/>
          <w:color w:val="5C5B5B"/>
          <w:szCs w:val="28"/>
        </w:rPr>
        <w:t> </w:t>
      </w:r>
      <w:r w:rsidR="00F30F35" w:rsidRPr="00E4419F">
        <w:rPr>
          <w:b/>
          <w:bCs/>
          <w:spacing w:val="60"/>
        </w:rPr>
        <w:t>постановляе</w:t>
      </w:r>
      <w:r w:rsidR="00F30F35" w:rsidRPr="00E4419F">
        <w:rPr>
          <w:b/>
          <w:bCs/>
        </w:rPr>
        <w:t>т:</w:t>
      </w:r>
    </w:p>
    <w:p w:rsidR="00F30F35" w:rsidRPr="00E4419F" w:rsidRDefault="00F30F35" w:rsidP="004D10A9">
      <w:pPr>
        <w:pStyle w:val="a3"/>
      </w:pPr>
      <w:r w:rsidRPr="00E4419F">
        <w:t> </w:t>
      </w:r>
    </w:p>
    <w:p w:rsidR="00F30F35" w:rsidRPr="00BB04DB" w:rsidRDefault="004D10A9" w:rsidP="004D10A9">
      <w:pPr>
        <w:pStyle w:val="a3"/>
      </w:pPr>
      <w:r>
        <w:t xml:space="preserve">     </w:t>
      </w:r>
      <w:r w:rsidR="00F30F35" w:rsidRPr="004D10A9">
        <w:t>1.</w:t>
      </w:r>
      <w:r w:rsidR="00F30F35" w:rsidRPr="004D10A9">
        <w:rPr>
          <w:rStyle w:val="apple-converted-space"/>
          <w:color w:val="5C5B5B"/>
          <w:szCs w:val="28"/>
        </w:rPr>
        <w:t> </w:t>
      </w:r>
      <w:r w:rsidR="00F30F35" w:rsidRPr="004D10A9">
        <w:t>Утвердить План мероприятий на 201</w:t>
      </w:r>
      <w:r>
        <w:t>9 год</w:t>
      </w:r>
      <w:r w:rsidR="00E4419F">
        <w:t xml:space="preserve"> </w:t>
      </w:r>
      <w:r w:rsidR="00BB04DB">
        <w:t xml:space="preserve">по реализации </w:t>
      </w:r>
      <w:r w:rsidR="00E4419F">
        <w:t>в Красноярском сельском поселении Цимлянского района</w:t>
      </w:r>
      <w:r w:rsidR="00F30F35" w:rsidRPr="004D10A9">
        <w:t xml:space="preserve"> Стратегии государственной национальной политики Российской Федерации на период до 2025 года</w:t>
      </w:r>
      <w:r w:rsidR="00BB04DB">
        <w:t xml:space="preserve"> (далее План)</w:t>
      </w:r>
      <w:r w:rsidR="00F30F35" w:rsidRPr="004D10A9">
        <w:t xml:space="preserve"> согласно</w:t>
      </w:r>
      <w:r w:rsidR="00F30F35" w:rsidRPr="004D10A9">
        <w:rPr>
          <w:rStyle w:val="apple-converted-space"/>
          <w:color w:val="5C5B5B"/>
          <w:szCs w:val="28"/>
        </w:rPr>
        <w:t> </w:t>
      </w:r>
      <w:r w:rsidR="00BB04DB">
        <w:t>приложению к настоящему постановлению.</w:t>
      </w:r>
      <w:r w:rsidR="00BB04DB" w:rsidRPr="00BB04DB">
        <w:t xml:space="preserve"> </w:t>
      </w:r>
    </w:p>
    <w:p w:rsidR="0046190A" w:rsidRPr="004D10A9" w:rsidRDefault="00E4419F" w:rsidP="004D10A9">
      <w:pPr>
        <w:rPr>
          <w:color w:val="000000"/>
          <w:sz w:val="28"/>
          <w:szCs w:val="28"/>
        </w:rPr>
      </w:pPr>
      <w:r>
        <w:rPr>
          <w:color w:val="000000"/>
          <w:sz w:val="28"/>
          <w:szCs w:val="28"/>
        </w:rPr>
        <w:t xml:space="preserve">     </w:t>
      </w:r>
      <w:r w:rsidR="0046190A" w:rsidRPr="004D10A9">
        <w:rPr>
          <w:color w:val="000000"/>
          <w:sz w:val="28"/>
          <w:szCs w:val="28"/>
        </w:rPr>
        <w:t>2.</w:t>
      </w:r>
      <w:r>
        <w:rPr>
          <w:color w:val="000000"/>
          <w:sz w:val="28"/>
          <w:szCs w:val="28"/>
        </w:rPr>
        <w:t xml:space="preserve"> </w:t>
      </w:r>
      <w:r w:rsidR="0046190A" w:rsidRPr="004D10A9">
        <w:rPr>
          <w:color w:val="000000"/>
          <w:sz w:val="28"/>
          <w:szCs w:val="28"/>
        </w:rPr>
        <w:t>Настоящее постановление вступает в силу с</w:t>
      </w:r>
      <w:r>
        <w:rPr>
          <w:color w:val="000000"/>
          <w:sz w:val="28"/>
          <w:szCs w:val="28"/>
        </w:rPr>
        <w:t>о дня его подписания и подлежит размещению на официальном сайте Администрации Красноярского сельского поселения.</w:t>
      </w:r>
    </w:p>
    <w:p w:rsidR="0046190A" w:rsidRDefault="00302EE9" w:rsidP="004D10A9">
      <w:pPr>
        <w:rPr>
          <w:sz w:val="28"/>
          <w:szCs w:val="28"/>
        </w:rPr>
      </w:pPr>
      <w:r>
        <w:rPr>
          <w:kern w:val="2"/>
          <w:sz w:val="28"/>
          <w:szCs w:val="28"/>
        </w:rPr>
        <w:t xml:space="preserve">  </w:t>
      </w:r>
      <w:r w:rsidR="00E4419F" w:rsidRPr="00E4419F">
        <w:rPr>
          <w:kern w:val="2"/>
          <w:sz w:val="28"/>
          <w:szCs w:val="28"/>
        </w:rPr>
        <w:t xml:space="preserve"> </w:t>
      </w:r>
      <w:r w:rsidR="0046190A" w:rsidRPr="00E4419F">
        <w:rPr>
          <w:kern w:val="2"/>
          <w:sz w:val="28"/>
          <w:szCs w:val="28"/>
        </w:rPr>
        <w:t xml:space="preserve">  3. </w:t>
      </w:r>
      <w:r w:rsidR="0046190A" w:rsidRPr="00E4419F">
        <w:rPr>
          <w:sz w:val="28"/>
          <w:szCs w:val="28"/>
        </w:rPr>
        <w:t xml:space="preserve">Контроль </w:t>
      </w:r>
      <w:r w:rsidR="00E4419F">
        <w:rPr>
          <w:sz w:val="28"/>
          <w:szCs w:val="28"/>
        </w:rPr>
        <w:t>за выполнением настоящего</w:t>
      </w:r>
      <w:r w:rsidR="0046190A" w:rsidRPr="00E4419F">
        <w:rPr>
          <w:sz w:val="28"/>
          <w:szCs w:val="28"/>
        </w:rPr>
        <w:t xml:space="preserve"> постановления оставляю за собой</w:t>
      </w:r>
      <w:r w:rsidR="00E4419F">
        <w:rPr>
          <w:sz w:val="28"/>
          <w:szCs w:val="28"/>
        </w:rPr>
        <w:t>.</w:t>
      </w:r>
    </w:p>
    <w:p w:rsidR="00E4419F" w:rsidRPr="00E4419F" w:rsidRDefault="00E4419F" w:rsidP="004D10A9">
      <w:pPr>
        <w:rPr>
          <w:sz w:val="28"/>
          <w:szCs w:val="28"/>
        </w:rPr>
      </w:pPr>
    </w:p>
    <w:p w:rsidR="0046190A" w:rsidRPr="004D10A9" w:rsidRDefault="0046190A" w:rsidP="004D10A9"/>
    <w:p w:rsidR="0046190A" w:rsidRPr="00E4419F" w:rsidRDefault="00E4419F" w:rsidP="004D10A9">
      <w:pPr>
        <w:rPr>
          <w:sz w:val="28"/>
          <w:szCs w:val="28"/>
        </w:rPr>
      </w:pPr>
      <w:r>
        <w:rPr>
          <w:sz w:val="28"/>
          <w:szCs w:val="28"/>
        </w:rPr>
        <w:t xml:space="preserve">     </w:t>
      </w:r>
      <w:r w:rsidR="0046190A" w:rsidRPr="00E4419F">
        <w:rPr>
          <w:sz w:val="28"/>
          <w:szCs w:val="28"/>
        </w:rPr>
        <w:t>Глава администрации  Красноярского</w:t>
      </w:r>
    </w:p>
    <w:p w:rsidR="0046190A" w:rsidRDefault="00E4419F" w:rsidP="004D10A9">
      <w:pPr>
        <w:rPr>
          <w:sz w:val="28"/>
          <w:szCs w:val="28"/>
        </w:rPr>
      </w:pPr>
      <w:r>
        <w:rPr>
          <w:sz w:val="28"/>
          <w:szCs w:val="28"/>
        </w:rPr>
        <w:t xml:space="preserve">     </w:t>
      </w:r>
      <w:r w:rsidR="0046190A" w:rsidRPr="00E4419F">
        <w:rPr>
          <w:sz w:val="28"/>
          <w:szCs w:val="28"/>
        </w:rPr>
        <w:t xml:space="preserve">сельского поселения                                   </w:t>
      </w:r>
      <w:r>
        <w:rPr>
          <w:sz w:val="28"/>
          <w:szCs w:val="28"/>
        </w:rPr>
        <w:t xml:space="preserve">            </w:t>
      </w:r>
      <w:r w:rsidR="0046190A" w:rsidRPr="00E4419F">
        <w:rPr>
          <w:sz w:val="28"/>
          <w:szCs w:val="28"/>
        </w:rPr>
        <w:t xml:space="preserve">                 </w:t>
      </w:r>
      <w:r>
        <w:rPr>
          <w:sz w:val="28"/>
          <w:szCs w:val="28"/>
        </w:rPr>
        <w:t>Е.А. Плутенко</w:t>
      </w:r>
    </w:p>
    <w:p w:rsidR="00E4419F" w:rsidRPr="00E4419F" w:rsidRDefault="00E4419F" w:rsidP="004D10A9">
      <w:pPr>
        <w:rPr>
          <w:sz w:val="28"/>
          <w:szCs w:val="28"/>
        </w:rPr>
      </w:pPr>
    </w:p>
    <w:p w:rsidR="0046190A" w:rsidRDefault="0046190A" w:rsidP="0046190A">
      <w:pPr>
        <w:pStyle w:val="a3"/>
        <w:jc w:val="both"/>
        <w:rPr>
          <w:sz w:val="22"/>
          <w:szCs w:val="22"/>
        </w:rPr>
      </w:pPr>
    </w:p>
    <w:p w:rsidR="0046190A" w:rsidRDefault="0046190A" w:rsidP="0046190A">
      <w:pPr>
        <w:pStyle w:val="a3"/>
        <w:jc w:val="both"/>
        <w:rPr>
          <w:sz w:val="22"/>
          <w:szCs w:val="22"/>
        </w:rPr>
      </w:pPr>
      <w:r w:rsidRPr="0046190A">
        <w:rPr>
          <w:sz w:val="22"/>
          <w:szCs w:val="22"/>
        </w:rPr>
        <w:t xml:space="preserve"> </w:t>
      </w:r>
    </w:p>
    <w:p w:rsidR="00E4419F" w:rsidRDefault="00E4419F" w:rsidP="0046190A">
      <w:pPr>
        <w:pStyle w:val="a3"/>
        <w:jc w:val="both"/>
        <w:rPr>
          <w:sz w:val="22"/>
          <w:szCs w:val="22"/>
        </w:rPr>
      </w:pPr>
    </w:p>
    <w:p w:rsidR="00E4419F" w:rsidRDefault="00E4419F" w:rsidP="0046190A">
      <w:pPr>
        <w:pStyle w:val="a3"/>
        <w:jc w:val="both"/>
        <w:rPr>
          <w:sz w:val="22"/>
          <w:szCs w:val="22"/>
        </w:rPr>
      </w:pPr>
    </w:p>
    <w:p w:rsidR="00E4419F" w:rsidRDefault="00E4419F" w:rsidP="0046190A">
      <w:pPr>
        <w:pStyle w:val="a3"/>
        <w:jc w:val="both"/>
        <w:rPr>
          <w:sz w:val="22"/>
          <w:szCs w:val="22"/>
        </w:rPr>
      </w:pPr>
    </w:p>
    <w:p w:rsidR="00E4419F" w:rsidRPr="00E4419F" w:rsidRDefault="00E4419F" w:rsidP="0046190A">
      <w:pPr>
        <w:pStyle w:val="a3"/>
        <w:jc w:val="both"/>
        <w:rPr>
          <w:sz w:val="22"/>
          <w:szCs w:val="22"/>
        </w:rPr>
      </w:pPr>
    </w:p>
    <w:p w:rsidR="0046190A" w:rsidRDefault="0046190A" w:rsidP="0046190A">
      <w:pPr>
        <w:pStyle w:val="a3"/>
        <w:ind w:firstLine="708"/>
        <w:jc w:val="both"/>
      </w:pPr>
      <w:r w:rsidRPr="00C345BD">
        <w:t xml:space="preserve">            </w:t>
      </w:r>
    </w:p>
    <w:p w:rsidR="007052F8" w:rsidRDefault="007052F8" w:rsidP="0046190A">
      <w:pPr>
        <w:pStyle w:val="a3"/>
        <w:ind w:firstLine="6521"/>
        <w:jc w:val="right"/>
        <w:sectPr w:rsidR="007052F8" w:rsidSect="00D12298">
          <w:pgSz w:w="11907" w:h="16840" w:code="9"/>
          <w:pgMar w:top="709" w:right="851" w:bottom="1134" w:left="1304" w:header="720" w:footer="720" w:gutter="0"/>
          <w:cols w:space="720"/>
        </w:sectPr>
      </w:pPr>
    </w:p>
    <w:p w:rsidR="0046190A" w:rsidRPr="007052F8" w:rsidRDefault="0046190A" w:rsidP="007052F8">
      <w:pPr>
        <w:pStyle w:val="a3"/>
        <w:ind w:firstLine="6521"/>
        <w:jc w:val="center"/>
      </w:pPr>
    </w:p>
    <w:p w:rsidR="007052F8" w:rsidRPr="00A309A1" w:rsidRDefault="007052F8" w:rsidP="007052F8">
      <w:pPr>
        <w:ind w:left="9912" w:firstLine="708"/>
        <w:jc w:val="center"/>
        <w:rPr>
          <w:sz w:val="28"/>
          <w:szCs w:val="28"/>
        </w:rPr>
      </w:pPr>
      <w:r w:rsidRPr="00A309A1">
        <w:rPr>
          <w:sz w:val="28"/>
          <w:szCs w:val="28"/>
        </w:rPr>
        <w:t>Приложение</w:t>
      </w:r>
    </w:p>
    <w:p w:rsidR="007052F8" w:rsidRPr="00A309A1" w:rsidRDefault="007052F8" w:rsidP="007052F8">
      <w:pPr>
        <w:ind w:left="9912"/>
        <w:jc w:val="center"/>
        <w:rPr>
          <w:sz w:val="28"/>
          <w:szCs w:val="28"/>
        </w:rPr>
      </w:pPr>
      <w:r w:rsidRPr="00A309A1">
        <w:rPr>
          <w:sz w:val="28"/>
          <w:szCs w:val="28"/>
        </w:rPr>
        <w:t>к  постановлению Администрации</w:t>
      </w:r>
    </w:p>
    <w:p w:rsidR="007052F8" w:rsidRPr="00A309A1" w:rsidRDefault="007052F8" w:rsidP="007052F8">
      <w:pPr>
        <w:ind w:left="9204" w:firstLine="708"/>
        <w:jc w:val="center"/>
        <w:rPr>
          <w:sz w:val="28"/>
          <w:szCs w:val="28"/>
        </w:rPr>
      </w:pPr>
      <w:r>
        <w:rPr>
          <w:sz w:val="28"/>
          <w:szCs w:val="28"/>
        </w:rPr>
        <w:t>Красноярского</w:t>
      </w:r>
      <w:r w:rsidRPr="00A309A1">
        <w:rPr>
          <w:sz w:val="28"/>
          <w:szCs w:val="28"/>
        </w:rPr>
        <w:t xml:space="preserve">   сельского поселения</w:t>
      </w:r>
    </w:p>
    <w:p w:rsidR="007052F8" w:rsidRPr="00A309A1" w:rsidRDefault="007052F8" w:rsidP="007052F8">
      <w:pPr>
        <w:ind w:left="9770" w:firstLine="850"/>
        <w:jc w:val="center"/>
        <w:rPr>
          <w:sz w:val="28"/>
          <w:szCs w:val="28"/>
        </w:rPr>
      </w:pPr>
      <w:r w:rsidRPr="00A309A1">
        <w:rPr>
          <w:sz w:val="28"/>
          <w:szCs w:val="28"/>
        </w:rPr>
        <w:t xml:space="preserve">от </w:t>
      </w:r>
      <w:r>
        <w:rPr>
          <w:sz w:val="28"/>
          <w:szCs w:val="28"/>
        </w:rPr>
        <w:t>________</w:t>
      </w:r>
      <w:r w:rsidRPr="00A309A1">
        <w:rPr>
          <w:sz w:val="28"/>
          <w:szCs w:val="28"/>
        </w:rPr>
        <w:t xml:space="preserve"> № </w:t>
      </w:r>
      <w:r>
        <w:rPr>
          <w:sz w:val="28"/>
          <w:szCs w:val="28"/>
        </w:rPr>
        <w:t>______</w:t>
      </w:r>
    </w:p>
    <w:p w:rsidR="007052F8" w:rsidRDefault="007052F8" w:rsidP="007052F8">
      <w:pPr>
        <w:jc w:val="center"/>
      </w:pPr>
    </w:p>
    <w:p w:rsidR="007052F8" w:rsidRDefault="007052F8" w:rsidP="007052F8">
      <w:pPr>
        <w:jc w:val="center"/>
        <w:rPr>
          <w:b/>
          <w:bCs/>
          <w:sz w:val="28"/>
          <w:szCs w:val="28"/>
        </w:rPr>
      </w:pPr>
      <w:r>
        <w:rPr>
          <w:b/>
          <w:bCs/>
          <w:sz w:val="28"/>
          <w:szCs w:val="28"/>
        </w:rPr>
        <w:t xml:space="preserve">План </w:t>
      </w:r>
    </w:p>
    <w:p w:rsidR="007052F8" w:rsidRDefault="00302EE9" w:rsidP="007052F8">
      <w:pPr>
        <w:jc w:val="center"/>
        <w:rPr>
          <w:b/>
          <w:bCs/>
          <w:sz w:val="28"/>
          <w:szCs w:val="28"/>
        </w:rPr>
      </w:pPr>
      <w:r>
        <w:rPr>
          <w:b/>
          <w:bCs/>
          <w:sz w:val="28"/>
          <w:szCs w:val="28"/>
        </w:rPr>
        <w:t>мероприятий на 2019 год</w:t>
      </w:r>
      <w:r w:rsidR="007052F8">
        <w:rPr>
          <w:b/>
          <w:bCs/>
          <w:sz w:val="28"/>
          <w:szCs w:val="28"/>
        </w:rPr>
        <w:t xml:space="preserve"> по реализации в Красноярском сельском поселении Цимлянского района Стратегии государственной национальной политики Российской Федерации на период до 2025  года</w:t>
      </w:r>
    </w:p>
    <w:tbl>
      <w:tblPr>
        <w:tblW w:w="1503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301"/>
        <w:gridCol w:w="1573"/>
        <w:gridCol w:w="2148"/>
        <w:gridCol w:w="1799"/>
        <w:gridCol w:w="2813"/>
        <w:gridCol w:w="2127"/>
        <w:gridCol w:w="1701"/>
      </w:tblGrid>
      <w:tr w:rsidR="007052F8" w:rsidTr="004D3DD3">
        <w:tc>
          <w:tcPr>
            <w:tcW w:w="568"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w:t>
            </w:r>
          </w:p>
          <w:p w:rsidR="007052F8" w:rsidRDefault="007052F8" w:rsidP="004D3DD3">
            <w:pPr>
              <w:rPr>
                <w:lang w:eastAsia="en-US"/>
              </w:rPr>
            </w:pPr>
            <w:r>
              <w:rPr>
                <w:lang w:eastAsia="en-US"/>
              </w:rPr>
              <w:t>п/п</w:t>
            </w:r>
          </w:p>
        </w:tc>
        <w:tc>
          <w:tcPr>
            <w:tcW w:w="2300"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Наименование мероприятия</w:t>
            </w:r>
          </w:p>
        </w:tc>
        <w:tc>
          <w:tcPr>
            <w:tcW w:w="1573"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Срок исполнения</w:t>
            </w:r>
          </w:p>
        </w:tc>
        <w:tc>
          <w:tcPr>
            <w:tcW w:w="2147"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Ответственные исполнители</w:t>
            </w:r>
          </w:p>
        </w:tc>
        <w:tc>
          <w:tcPr>
            <w:tcW w:w="1799" w:type="dxa"/>
            <w:tcBorders>
              <w:top w:val="single" w:sz="4" w:space="0" w:color="000000"/>
              <w:left w:val="single" w:sz="4" w:space="0" w:color="000000"/>
              <w:bottom w:val="single" w:sz="4" w:space="0" w:color="000000"/>
              <w:right w:val="single" w:sz="4" w:space="0" w:color="000000"/>
            </w:tcBorders>
          </w:tcPr>
          <w:p w:rsidR="007052F8" w:rsidRDefault="007052F8" w:rsidP="004D3DD3">
            <w:pPr>
              <w:ind w:left="-96" w:right="-85"/>
              <w:rPr>
                <w:lang w:eastAsia="en-US"/>
              </w:rPr>
            </w:pPr>
            <w:r>
              <w:rPr>
                <w:lang w:eastAsia="en-US"/>
              </w:rPr>
              <w:t>Источники финансирования</w:t>
            </w:r>
          </w:p>
        </w:tc>
        <w:tc>
          <w:tcPr>
            <w:tcW w:w="2812"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Задача Стратегии</w:t>
            </w:r>
          </w:p>
        </w:tc>
        <w:tc>
          <w:tcPr>
            <w:tcW w:w="2126"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Индикаторы (количественные или качественные для контроля исполнения мероприятия</w:t>
            </w:r>
          </w:p>
        </w:tc>
        <w:tc>
          <w:tcPr>
            <w:tcW w:w="1701"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Документы, подтверждающие исполнение мероприятия</w:t>
            </w:r>
          </w:p>
        </w:tc>
      </w:tr>
    </w:tbl>
    <w:p w:rsidR="007052F8" w:rsidRDefault="007052F8" w:rsidP="007052F8"/>
    <w:tbl>
      <w:tblPr>
        <w:tblW w:w="1510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0"/>
        <w:gridCol w:w="9"/>
        <w:gridCol w:w="140"/>
        <w:gridCol w:w="2077"/>
        <w:gridCol w:w="238"/>
        <w:gridCol w:w="1417"/>
        <w:gridCol w:w="2072"/>
        <w:gridCol w:w="138"/>
        <w:gridCol w:w="1736"/>
        <w:gridCol w:w="14"/>
        <w:gridCol w:w="2797"/>
        <w:gridCol w:w="135"/>
        <w:gridCol w:w="1991"/>
        <w:gridCol w:w="1701"/>
      </w:tblGrid>
      <w:tr w:rsidR="007052F8" w:rsidTr="004D3DD3">
        <w:trPr>
          <w:tblHeader/>
        </w:trPr>
        <w:tc>
          <w:tcPr>
            <w:tcW w:w="649"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1</w:t>
            </w:r>
          </w:p>
        </w:tc>
        <w:tc>
          <w:tcPr>
            <w:tcW w:w="2455" w:type="dxa"/>
            <w:gridSpan w:val="3"/>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2</w:t>
            </w:r>
          </w:p>
        </w:tc>
        <w:tc>
          <w:tcPr>
            <w:tcW w:w="1417"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3</w:t>
            </w:r>
          </w:p>
        </w:tc>
        <w:tc>
          <w:tcPr>
            <w:tcW w:w="2210"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4</w:t>
            </w:r>
          </w:p>
        </w:tc>
        <w:tc>
          <w:tcPr>
            <w:tcW w:w="1736" w:type="dxa"/>
            <w:tcBorders>
              <w:top w:val="single" w:sz="4" w:space="0" w:color="000000"/>
              <w:left w:val="single" w:sz="4" w:space="0" w:color="000000"/>
              <w:bottom w:val="single" w:sz="4" w:space="0" w:color="000000"/>
              <w:right w:val="single" w:sz="4" w:space="0" w:color="000000"/>
            </w:tcBorders>
          </w:tcPr>
          <w:p w:rsidR="007052F8" w:rsidRDefault="007052F8" w:rsidP="004D3DD3">
            <w:pPr>
              <w:ind w:left="-96" w:right="-85"/>
              <w:rPr>
                <w:lang w:eastAsia="en-US"/>
              </w:rPr>
            </w:pPr>
            <w:r>
              <w:rPr>
                <w:lang w:eastAsia="en-US"/>
              </w:rPr>
              <w:t>5</w:t>
            </w:r>
          </w:p>
        </w:tc>
        <w:tc>
          <w:tcPr>
            <w:tcW w:w="2811"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6</w:t>
            </w:r>
          </w:p>
        </w:tc>
        <w:tc>
          <w:tcPr>
            <w:tcW w:w="2126"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7</w:t>
            </w:r>
          </w:p>
        </w:tc>
        <w:tc>
          <w:tcPr>
            <w:tcW w:w="1701"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8</w:t>
            </w:r>
          </w:p>
        </w:tc>
      </w:tr>
      <w:tr w:rsidR="007052F8" w:rsidTr="004D3DD3">
        <w:tc>
          <w:tcPr>
            <w:tcW w:w="15105" w:type="dxa"/>
            <w:gridSpan w:val="14"/>
            <w:tcBorders>
              <w:top w:val="single" w:sz="4" w:space="0" w:color="000000"/>
              <w:left w:val="single" w:sz="4" w:space="0" w:color="000000"/>
              <w:bottom w:val="single" w:sz="4" w:space="0" w:color="000000"/>
              <w:right w:val="single" w:sz="4" w:space="0" w:color="000000"/>
            </w:tcBorders>
          </w:tcPr>
          <w:p w:rsidR="007052F8" w:rsidRDefault="007052F8" w:rsidP="004D3DD3">
            <w:pPr>
              <w:jc w:val="center"/>
              <w:rPr>
                <w:b/>
                <w:bCs/>
                <w:lang w:eastAsia="en-US"/>
              </w:rPr>
            </w:pPr>
            <w:r>
              <w:rPr>
                <w:b/>
                <w:bCs/>
                <w:lang w:eastAsia="en-US"/>
              </w:rPr>
              <w:t>1. Совершенствование государственного управления на территории Красноярского сельского поселения</w:t>
            </w:r>
            <w:r w:rsidR="00F129FE">
              <w:rPr>
                <w:b/>
                <w:bCs/>
                <w:lang w:eastAsia="en-US"/>
              </w:rPr>
              <w:t xml:space="preserve"> Цимлянского района</w:t>
            </w:r>
          </w:p>
          <w:p w:rsidR="007052F8" w:rsidRDefault="007052F8" w:rsidP="004D3DD3">
            <w:pPr>
              <w:jc w:val="center"/>
              <w:rPr>
                <w:lang w:eastAsia="en-US"/>
              </w:rPr>
            </w:pPr>
            <w:r>
              <w:rPr>
                <w:b/>
                <w:bCs/>
                <w:lang w:eastAsia="en-US"/>
              </w:rPr>
              <w:t>в сфере реализации государственной национальной политики Российской Федерации</w:t>
            </w:r>
          </w:p>
        </w:tc>
      </w:tr>
      <w:tr w:rsidR="007052F8" w:rsidTr="004D3DD3">
        <w:tc>
          <w:tcPr>
            <w:tcW w:w="649"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1.1</w:t>
            </w:r>
          </w:p>
        </w:tc>
        <w:tc>
          <w:tcPr>
            <w:tcW w:w="2217"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ind w:left="-30" w:right="-26"/>
              <w:rPr>
                <w:lang w:eastAsia="en-US"/>
              </w:rPr>
            </w:pPr>
            <w:r>
              <w:rPr>
                <w:lang w:eastAsia="en-US"/>
              </w:rPr>
              <w:t>Мониторинг ситуации в сфере межэтнических отношений в муниципальном образовании «Красноярское  сельское поселение»</w:t>
            </w:r>
          </w:p>
        </w:tc>
        <w:tc>
          <w:tcPr>
            <w:tcW w:w="1655"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ind w:left="-22" w:right="-79"/>
              <w:rPr>
                <w:lang w:eastAsia="en-US"/>
              </w:rPr>
            </w:pPr>
            <w:r>
              <w:rPr>
                <w:lang w:eastAsia="en-US"/>
              </w:rPr>
              <w:t>весь период</w:t>
            </w:r>
          </w:p>
        </w:tc>
        <w:tc>
          <w:tcPr>
            <w:tcW w:w="2072" w:type="dxa"/>
            <w:tcBorders>
              <w:top w:val="single" w:sz="4" w:space="0" w:color="000000"/>
              <w:left w:val="single" w:sz="4" w:space="0" w:color="000000"/>
              <w:bottom w:val="single" w:sz="4" w:space="0" w:color="000000"/>
              <w:right w:val="single" w:sz="4" w:space="0" w:color="000000"/>
            </w:tcBorders>
          </w:tcPr>
          <w:p w:rsidR="007052F8" w:rsidRDefault="007052F8" w:rsidP="004D3DD3">
            <w:pPr>
              <w:ind w:right="-38"/>
              <w:rPr>
                <w:lang w:eastAsia="en-US"/>
              </w:rPr>
            </w:pPr>
            <w:r>
              <w:rPr>
                <w:lang w:eastAsia="en-US"/>
              </w:rPr>
              <w:t>Главный специалист Черневский И.М.</w:t>
            </w:r>
          </w:p>
          <w:p w:rsidR="007052F8" w:rsidRDefault="007052F8" w:rsidP="004D3DD3">
            <w:pPr>
              <w:ind w:right="-38"/>
              <w:rPr>
                <w:lang w:eastAsia="en-US"/>
              </w:rPr>
            </w:pPr>
            <w:r>
              <w:rPr>
                <w:lang w:eastAsia="en-US"/>
              </w:rPr>
              <w:t>Заведующий сектором</w:t>
            </w:r>
            <w:r w:rsidR="00F129FE">
              <w:rPr>
                <w:lang w:eastAsia="en-US"/>
              </w:rPr>
              <w:t xml:space="preserve"> по социальной работе</w:t>
            </w:r>
          </w:p>
          <w:p w:rsidR="007052F8" w:rsidRDefault="007052F8" w:rsidP="004D3DD3">
            <w:pPr>
              <w:ind w:right="-38"/>
              <w:rPr>
                <w:lang w:eastAsia="en-US"/>
              </w:rPr>
            </w:pPr>
            <w:r>
              <w:rPr>
                <w:lang w:eastAsia="en-US"/>
              </w:rPr>
              <w:t>Садкова Т.В.</w:t>
            </w:r>
          </w:p>
          <w:p w:rsidR="007052F8" w:rsidRDefault="007052F8" w:rsidP="004D3DD3">
            <w:pPr>
              <w:ind w:right="-38"/>
              <w:rPr>
                <w:lang w:eastAsia="en-US"/>
              </w:rPr>
            </w:pPr>
          </w:p>
        </w:tc>
        <w:tc>
          <w:tcPr>
            <w:tcW w:w="1888" w:type="dxa"/>
            <w:gridSpan w:val="3"/>
            <w:tcBorders>
              <w:top w:val="single" w:sz="4" w:space="0" w:color="000000"/>
              <w:left w:val="single" w:sz="4" w:space="0" w:color="000000"/>
              <w:bottom w:val="single" w:sz="4" w:space="0" w:color="000000"/>
              <w:right w:val="single" w:sz="4" w:space="0" w:color="000000"/>
            </w:tcBorders>
          </w:tcPr>
          <w:p w:rsidR="007052F8" w:rsidRDefault="007052F8" w:rsidP="00302EE9">
            <w:pPr>
              <w:rPr>
                <w:lang w:eastAsia="en-US"/>
              </w:rPr>
            </w:pPr>
            <w:r>
              <w:rPr>
                <w:lang w:eastAsia="en-US"/>
              </w:rPr>
              <w:t>финансирование не требуется</w:t>
            </w:r>
          </w:p>
        </w:tc>
        <w:tc>
          <w:tcPr>
            <w:tcW w:w="2932"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мониторинг состояния межэтнических отношений на территории Красноярского сельского поселения, оперативное реагирование на возникновение межэтнической напряженности и ранее предупреждение конфликтных ситуаций в данной сфере общественной жизни</w:t>
            </w:r>
          </w:p>
          <w:p w:rsidR="007052F8" w:rsidRDefault="007052F8" w:rsidP="004D3DD3">
            <w:pPr>
              <w:rPr>
                <w:lang w:eastAsia="en-US"/>
              </w:rPr>
            </w:pPr>
          </w:p>
          <w:p w:rsidR="007052F8" w:rsidRDefault="007052F8" w:rsidP="004D3DD3">
            <w:pPr>
              <w:rPr>
                <w:lang w:eastAsia="en-US"/>
              </w:rPr>
            </w:pPr>
          </w:p>
          <w:p w:rsidR="007052F8" w:rsidRDefault="007052F8" w:rsidP="004D3DD3">
            <w:pPr>
              <w:rPr>
                <w:lang w:eastAsia="en-US"/>
              </w:rPr>
            </w:pPr>
          </w:p>
        </w:tc>
        <w:tc>
          <w:tcPr>
            <w:tcW w:w="1991" w:type="dxa"/>
            <w:tcBorders>
              <w:top w:val="single" w:sz="4" w:space="0" w:color="000000"/>
              <w:left w:val="single" w:sz="4" w:space="0" w:color="000000"/>
              <w:bottom w:val="single" w:sz="4" w:space="0" w:color="000000"/>
              <w:right w:val="single" w:sz="4" w:space="0" w:color="000000"/>
            </w:tcBorders>
          </w:tcPr>
          <w:p w:rsidR="007052F8" w:rsidRDefault="007052F8" w:rsidP="004D3DD3">
            <w:pPr>
              <w:ind w:left="-22" w:right="-27"/>
              <w:rPr>
                <w:lang w:eastAsia="en-US"/>
              </w:rPr>
            </w:pPr>
            <w:r>
              <w:rPr>
                <w:lang w:eastAsia="en-US"/>
              </w:rPr>
              <w:t>охват территории Красноярского сельского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отчет о проделанной работе</w:t>
            </w:r>
          </w:p>
        </w:tc>
      </w:tr>
      <w:tr w:rsidR="007052F8" w:rsidTr="004D3DD3">
        <w:tc>
          <w:tcPr>
            <w:tcW w:w="649"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1.3</w:t>
            </w:r>
          </w:p>
        </w:tc>
        <w:tc>
          <w:tcPr>
            <w:tcW w:w="2217"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ind w:left="-30" w:right="-26"/>
              <w:rPr>
                <w:lang w:eastAsia="en-US"/>
              </w:rPr>
            </w:pPr>
            <w:r>
              <w:rPr>
                <w:lang w:eastAsia="en-US"/>
              </w:rPr>
              <w:t xml:space="preserve">Участие в семинарах по вопросам гармонизации межэтнических отношений для государственных и муниципальных служащих </w:t>
            </w:r>
          </w:p>
        </w:tc>
        <w:tc>
          <w:tcPr>
            <w:tcW w:w="1655"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ind w:left="-22" w:right="-79"/>
              <w:rPr>
                <w:lang w:eastAsia="en-US"/>
              </w:rPr>
            </w:pPr>
            <w:r>
              <w:rPr>
                <w:lang w:eastAsia="en-US"/>
              </w:rPr>
              <w:t>по плану министерства</w:t>
            </w:r>
          </w:p>
          <w:p w:rsidR="007052F8" w:rsidRDefault="002F4CBA" w:rsidP="004D3DD3">
            <w:pPr>
              <w:ind w:left="-22" w:right="-79"/>
              <w:rPr>
                <w:lang w:eastAsia="en-US"/>
              </w:rPr>
            </w:pPr>
            <w:r>
              <w:rPr>
                <w:lang w:eastAsia="en-US"/>
              </w:rPr>
              <w:t>внутренней и информа</w:t>
            </w:r>
            <w:r w:rsidR="007052F8">
              <w:rPr>
                <w:lang w:eastAsia="en-US"/>
              </w:rPr>
              <w:t xml:space="preserve">ционной политики </w:t>
            </w:r>
          </w:p>
          <w:p w:rsidR="007052F8" w:rsidRDefault="007052F8" w:rsidP="004D3DD3">
            <w:pPr>
              <w:ind w:left="-22" w:right="-79"/>
              <w:rPr>
                <w:lang w:eastAsia="en-US"/>
              </w:rPr>
            </w:pPr>
            <w:r>
              <w:rPr>
                <w:lang w:eastAsia="en-US"/>
              </w:rPr>
              <w:t xml:space="preserve">Ростовской </w:t>
            </w:r>
          </w:p>
          <w:p w:rsidR="007052F8" w:rsidRDefault="007052F8" w:rsidP="004D3DD3">
            <w:pPr>
              <w:ind w:left="-22" w:right="-79"/>
              <w:rPr>
                <w:lang w:eastAsia="en-US"/>
              </w:rPr>
            </w:pPr>
            <w:r>
              <w:rPr>
                <w:lang w:eastAsia="en-US"/>
              </w:rPr>
              <w:t xml:space="preserve">области  </w:t>
            </w:r>
          </w:p>
        </w:tc>
        <w:tc>
          <w:tcPr>
            <w:tcW w:w="2072" w:type="dxa"/>
            <w:tcBorders>
              <w:top w:val="single" w:sz="4" w:space="0" w:color="000000"/>
              <w:left w:val="single" w:sz="4" w:space="0" w:color="000000"/>
              <w:bottom w:val="single" w:sz="4" w:space="0" w:color="000000"/>
              <w:right w:val="single" w:sz="4" w:space="0" w:color="000000"/>
            </w:tcBorders>
          </w:tcPr>
          <w:p w:rsidR="007052F8" w:rsidRDefault="007052F8" w:rsidP="007052F8">
            <w:pPr>
              <w:ind w:right="-38"/>
              <w:rPr>
                <w:lang w:eastAsia="en-US"/>
              </w:rPr>
            </w:pPr>
            <w:r>
              <w:rPr>
                <w:lang w:eastAsia="en-US"/>
              </w:rPr>
              <w:t>Главный специалист Черневский И.М.</w:t>
            </w:r>
          </w:p>
          <w:p w:rsidR="007052F8" w:rsidRDefault="007052F8" w:rsidP="007052F8">
            <w:pPr>
              <w:ind w:right="-38"/>
              <w:rPr>
                <w:lang w:eastAsia="en-US"/>
              </w:rPr>
            </w:pPr>
            <w:r>
              <w:rPr>
                <w:lang w:eastAsia="en-US"/>
              </w:rPr>
              <w:t>Заведующий сектором по социальной работе</w:t>
            </w:r>
          </w:p>
          <w:p w:rsidR="007052F8" w:rsidRDefault="007052F8" w:rsidP="007052F8">
            <w:pPr>
              <w:ind w:right="-38"/>
              <w:rPr>
                <w:lang w:eastAsia="en-US"/>
              </w:rPr>
            </w:pPr>
            <w:r>
              <w:rPr>
                <w:lang w:eastAsia="en-US"/>
              </w:rPr>
              <w:t>Садкова Т.В.</w:t>
            </w:r>
          </w:p>
          <w:p w:rsidR="007052F8" w:rsidRDefault="007052F8" w:rsidP="004D3DD3">
            <w:pPr>
              <w:ind w:right="-38"/>
              <w:rPr>
                <w:lang w:eastAsia="en-US"/>
              </w:rPr>
            </w:pPr>
          </w:p>
        </w:tc>
        <w:tc>
          <w:tcPr>
            <w:tcW w:w="1888" w:type="dxa"/>
            <w:gridSpan w:val="3"/>
            <w:tcBorders>
              <w:top w:val="single" w:sz="4" w:space="0" w:color="000000"/>
              <w:left w:val="single" w:sz="4" w:space="0" w:color="000000"/>
              <w:bottom w:val="single" w:sz="4" w:space="0" w:color="000000"/>
              <w:right w:val="single" w:sz="4" w:space="0" w:color="000000"/>
            </w:tcBorders>
          </w:tcPr>
          <w:p w:rsidR="007052F8" w:rsidRDefault="007052F8" w:rsidP="00302EE9">
            <w:pPr>
              <w:rPr>
                <w:lang w:eastAsia="en-US"/>
              </w:rPr>
            </w:pPr>
            <w:r>
              <w:rPr>
                <w:lang w:eastAsia="en-US"/>
              </w:rPr>
              <w:t xml:space="preserve">финансирование не  </w:t>
            </w:r>
            <w:r w:rsidR="002F4CBA">
              <w:rPr>
                <w:lang w:eastAsia="en-US"/>
              </w:rPr>
              <w:t>т</w:t>
            </w:r>
            <w:r>
              <w:rPr>
                <w:lang w:eastAsia="en-US"/>
              </w:rPr>
              <w:t>ребуется</w:t>
            </w:r>
          </w:p>
        </w:tc>
        <w:tc>
          <w:tcPr>
            <w:tcW w:w="2932"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 xml:space="preserve">совершенствование муниципального управления на территории </w:t>
            </w:r>
            <w:r w:rsidR="002F4CBA">
              <w:rPr>
                <w:lang w:eastAsia="en-US"/>
              </w:rPr>
              <w:t xml:space="preserve">Красноярского </w:t>
            </w:r>
            <w:r>
              <w:rPr>
                <w:lang w:eastAsia="en-US"/>
              </w:rPr>
              <w:t>сельского поселения в сфере реализации государственной национальной политики Российской Федерации</w:t>
            </w:r>
          </w:p>
        </w:tc>
        <w:tc>
          <w:tcPr>
            <w:tcW w:w="1991" w:type="dxa"/>
            <w:tcBorders>
              <w:top w:val="single" w:sz="4" w:space="0" w:color="000000"/>
              <w:left w:val="single" w:sz="4" w:space="0" w:color="000000"/>
              <w:bottom w:val="single" w:sz="4" w:space="0" w:color="000000"/>
              <w:right w:val="single" w:sz="4" w:space="0" w:color="000000"/>
            </w:tcBorders>
          </w:tcPr>
          <w:p w:rsidR="007052F8" w:rsidRDefault="007052F8" w:rsidP="004D3DD3">
            <w:pPr>
              <w:ind w:left="-22" w:right="-27"/>
              <w:rPr>
                <w:lang w:eastAsia="en-US"/>
              </w:rPr>
            </w:pPr>
            <w:r>
              <w:rPr>
                <w:lang w:eastAsia="en-US"/>
              </w:rPr>
              <w:t>не менее 3 человек</w:t>
            </w:r>
          </w:p>
        </w:tc>
        <w:tc>
          <w:tcPr>
            <w:tcW w:w="1701"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информационная справка</w:t>
            </w:r>
          </w:p>
        </w:tc>
      </w:tr>
      <w:tr w:rsidR="007052F8" w:rsidTr="004D3DD3">
        <w:tc>
          <w:tcPr>
            <w:tcW w:w="649"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lastRenderedPageBreak/>
              <w:t>1.4</w:t>
            </w:r>
          </w:p>
        </w:tc>
        <w:tc>
          <w:tcPr>
            <w:tcW w:w="2217"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ind w:left="-30" w:right="-26"/>
              <w:rPr>
                <w:lang w:eastAsia="en-US"/>
              </w:rPr>
            </w:pPr>
            <w:r>
              <w:rPr>
                <w:color w:val="000000"/>
                <w:lang w:eastAsia="en-US"/>
              </w:rPr>
              <w:t>Разработка планов мероприятий по профилактике экстремизма и формированию толерантности в подростковой и молодежной среде</w:t>
            </w:r>
          </w:p>
        </w:tc>
        <w:tc>
          <w:tcPr>
            <w:tcW w:w="1655"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ind w:left="-22" w:right="-79"/>
              <w:rPr>
                <w:lang w:eastAsia="en-US"/>
              </w:rPr>
            </w:pPr>
            <w:r>
              <w:rPr>
                <w:color w:val="000000"/>
                <w:lang w:eastAsia="en-US"/>
              </w:rPr>
              <w:t>ежегодно в конце отчетного  года</w:t>
            </w:r>
          </w:p>
        </w:tc>
        <w:tc>
          <w:tcPr>
            <w:tcW w:w="2072" w:type="dxa"/>
            <w:tcBorders>
              <w:top w:val="single" w:sz="4" w:space="0" w:color="000000"/>
              <w:left w:val="single" w:sz="4" w:space="0" w:color="000000"/>
              <w:bottom w:val="single" w:sz="4" w:space="0" w:color="000000"/>
              <w:right w:val="single" w:sz="4" w:space="0" w:color="000000"/>
            </w:tcBorders>
          </w:tcPr>
          <w:p w:rsidR="007052F8" w:rsidRDefault="007052F8" w:rsidP="007052F8">
            <w:pPr>
              <w:ind w:right="-38"/>
              <w:rPr>
                <w:lang w:eastAsia="en-US"/>
              </w:rPr>
            </w:pPr>
            <w:r>
              <w:rPr>
                <w:lang w:eastAsia="en-US"/>
              </w:rPr>
              <w:t>Заведующий сектором по социальной работе</w:t>
            </w:r>
          </w:p>
          <w:p w:rsidR="007052F8" w:rsidRDefault="007052F8" w:rsidP="007052F8">
            <w:pPr>
              <w:ind w:left="-53" w:right="-38"/>
              <w:rPr>
                <w:lang w:eastAsia="en-US"/>
              </w:rPr>
            </w:pPr>
            <w:r>
              <w:rPr>
                <w:lang w:eastAsia="en-US"/>
              </w:rPr>
              <w:t>Садкова Т.В.</w:t>
            </w:r>
          </w:p>
        </w:tc>
        <w:tc>
          <w:tcPr>
            <w:tcW w:w="1888" w:type="dxa"/>
            <w:gridSpan w:val="3"/>
            <w:tcBorders>
              <w:top w:val="single" w:sz="4" w:space="0" w:color="000000"/>
              <w:left w:val="single" w:sz="4" w:space="0" w:color="000000"/>
              <w:bottom w:val="single" w:sz="4" w:space="0" w:color="000000"/>
              <w:right w:val="single" w:sz="4" w:space="0" w:color="000000"/>
            </w:tcBorders>
          </w:tcPr>
          <w:p w:rsidR="007052F8" w:rsidRDefault="007052F8" w:rsidP="00302EE9">
            <w:pPr>
              <w:ind w:left="-96" w:right="-71"/>
              <w:rPr>
                <w:lang w:eastAsia="en-US"/>
              </w:rPr>
            </w:pPr>
            <w:r>
              <w:rPr>
                <w:lang w:eastAsia="en-US"/>
              </w:rPr>
              <w:t>финансирование не требуется</w:t>
            </w:r>
          </w:p>
        </w:tc>
        <w:tc>
          <w:tcPr>
            <w:tcW w:w="2932"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повышение эффективности  и качества деятельности в сфере урегулирования конфликтных ситуаций на национальной почве</w:t>
            </w:r>
          </w:p>
        </w:tc>
        <w:tc>
          <w:tcPr>
            <w:tcW w:w="1991" w:type="dxa"/>
            <w:tcBorders>
              <w:top w:val="single" w:sz="4" w:space="0" w:color="000000"/>
              <w:left w:val="single" w:sz="4" w:space="0" w:color="000000"/>
              <w:bottom w:val="single" w:sz="4" w:space="0" w:color="000000"/>
              <w:right w:val="single" w:sz="4" w:space="0" w:color="000000"/>
            </w:tcBorders>
          </w:tcPr>
          <w:p w:rsidR="007052F8" w:rsidRDefault="007052F8" w:rsidP="004D3DD3">
            <w:pPr>
              <w:ind w:left="-22" w:right="-27"/>
              <w:rPr>
                <w:b/>
                <w:bCs/>
                <w:lang w:eastAsia="en-US"/>
              </w:rPr>
            </w:pPr>
            <w:r>
              <w:rPr>
                <w:lang w:eastAsia="en-US"/>
              </w:rPr>
              <w:t>охват территории Красноярского сельского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ежеквартальный отчет о проделанной работе</w:t>
            </w:r>
          </w:p>
        </w:tc>
      </w:tr>
      <w:tr w:rsidR="007052F8" w:rsidTr="004D3DD3">
        <w:tc>
          <w:tcPr>
            <w:tcW w:w="649"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1.5</w:t>
            </w:r>
          </w:p>
        </w:tc>
        <w:tc>
          <w:tcPr>
            <w:tcW w:w="2217"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ind w:right="-26"/>
              <w:rPr>
                <w:lang w:eastAsia="en-US"/>
              </w:rPr>
            </w:pPr>
            <w:r>
              <w:rPr>
                <w:spacing w:val="-7"/>
                <w:lang w:eastAsia="en-US"/>
              </w:rPr>
              <w:t>Участие в  заседаниях</w:t>
            </w:r>
            <w:r>
              <w:rPr>
                <w:lang w:eastAsia="en-US"/>
              </w:rPr>
              <w:t xml:space="preserve"> малого совета по межэтническим отношениям </w:t>
            </w:r>
          </w:p>
        </w:tc>
        <w:tc>
          <w:tcPr>
            <w:tcW w:w="1655"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ежегодно</w:t>
            </w:r>
          </w:p>
        </w:tc>
        <w:tc>
          <w:tcPr>
            <w:tcW w:w="2072" w:type="dxa"/>
            <w:tcBorders>
              <w:top w:val="single" w:sz="4" w:space="0" w:color="000000"/>
              <w:left w:val="single" w:sz="4" w:space="0" w:color="000000"/>
              <w:bottom w:val="single" w:sz="4" w:space="0" w:color="000000"/>
              <w:right w:val="single" w:sz="4" w:space="0" w:color="000000"/>
            </w:tcBorders>
          </w:tcPr>
          <w:p w:rsidR="00F129FE" w:rsidRDefault="00F129FE" w:rsidP="00F129FE">
            <w:pPr>
              <w:ind w:right="-38"/>
              <w:rPr>
                <w:lang w:eastAsia="en-US"/>
              </w:rPr>
            </w:pPr>
            <w:r>
              <w:rPr>
                <w:lang w:eastAsia="en-US"/>
              </w:rPr>
              <w:t>Главный специалист Черневский И.М.</w:t>
            </w:r>
          </w:p>
          <w:p w:rsidR="007052F8" w:rsidRDefault="007052F8" w:rsidP="004D3DD3">
            <w:pPr>
              <w:ind w:right="-38"/>
              <w:rPr>
                <w:lang w:eastAsia="en-US"/>
              </w:rPr>
            </w:pPr>
          </w:p>
        </w:tc>
        <w:tc>
          <w:tcPr>
            <w:tcW w:w="1888" w:type="dxa"/>
            <w:gridSpan w:val="3"/>
            <w:tcBorders>
              <w:top w:val="single" w:sz="4" w:space="0" w:color="000000"/>
              <w:left w:val="single" w:sz="4" w:space="0" w:color="000000"/>
              <w:bottom w:val="single" w:sz="4" w:space="0" w:color="000000"/>
              <w:right w:val="single" w:sz="4" w:space="0" w:color="000000"/>
            </w:tcBorders>
          </w:tcPr>
          <w:p w:rsidR="007052F8" w:rsidRDefault="007052F8" w:rsidP="00302EE9">
            <w:pPr>
              <w:rPr>
                <w:lang w:eastAsia="en-US"/>
              </w:rPr>
            </w:pPr>
            <w:r>
              <w:rPr>
                <w:lang w:eastAsia="en-US"/>
              </w:rPr>
              <w:t>финансирование не требуется</w:t>
            </w:r>
          </w:p>
        </w:tc>
        <w:tc>
          <w:tcPr>
            <w:tcW w:w="2932"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 xml:space="preserve">совершенствование муниципального управления на территории </w:t>
            </w:r>
            <w:r w:rsidR="00F129FE">
              <w:rPr>
                <w:lang w:eastAsia="en-US"/>
              </w:rPr>
              <w:t>Красноярского</w:t>
            </w:r>
            <w:r>
              <w:rPr>
                <w:lang w:eastAsia="en-US"/>
              </w:rPr>
              <w:t xml:space="preserve"> сельского поселения в сфере реализации государственной национальной политики Российской Федерации, предупреждение </w:t>
            </w:r>
          </w:p>
          <w:p w:rsidR="007052F8" w:rsidRDefault="007052F8" w:rsidP="004D3DD3">
            <w:pPr>
              <w:rPr>
                <w:lang w:eastAsia="en-US"/>
              </w:rPr>
            </w:pPr>
            <w:r>
              <w:rPr>
                <w:lang w:eastAsia="en-US"/>
              </w:rPr>
              <w:t xml:space="preserve">конфликтных </w:t>
            </w:r>
          </w:p>
          <w:p w:rsidR="007052F8" w:rsidRDefault="007052F8" w:rsidP="004D3DD3">
            <w:pPr>
              <w:rPr>
                <w:lang w:eastAsia="en-US"/>
              </w:rPr>
            </w:pPr>
            <w:r>
              <w:rPr>
                <w:lang w:eastAsia="en-US"/>
              </w:rPr>
              <w:t xml:space="preserve">ситуаций на территории </w:t>
            </w:r>
            <w:r w:rsidR="00F129FE">
              <w:rPr>
                <w:lang w:eastAsia="en-US"/>
              </w:rPr>
              <w:t>Красноярского</w:t>
            </w:r>
            <w:r>
              <w:rPr>
                <w:lang w:eastAsia="en-US"/>
              </w:rPr>
              <w:t xml:space="preserve"> сельского поселения</w:t>
            </w:r>
          </w:p>
        </w:tc>
        <w:tc>
          <w:tcPr>
            <w:tcW w:w="1991" w:type="dxa"/>
            <w:tcBorders>
              <w:top w:val="single" w:sz="4" w:space="0" w:color="000000"/>
              <w:left w:val="single" w:sz="4" w:space="0" w:color="000000"/>
              <w:bottom w:val="single" w:sz="4" w:space="0" w:color="000000"/>
              <w:right w:val="single" w:sz="4" w:space="0" w:color="000000"/>
            </w:tcBorders>
          </w:tcPr>
          <w:p w:rsidR="007052F8" w:rsidRDefault="007052F8" w:rsidP="004D3DD3">
            <w:pPr>
              <w:ind w:left="-53" w:right="-38"/>
              <w:rPr>
                <w:lang w:eastAsia="en-US"/>
              </w:rPr>
            </w:pPr>
            <w:r>
              <w:rPr>
                <w:lang w:eastAsia="en-US"/>
              </w:rPr>
              <w:t xml:space="preserve">Глава </w:t>
            </w:r>
            <w:r w:rsidR="00F129FE">
              <w:rPr>
                <w:lang w:eastAsia="en-US"/>
              </w:rPr>
              <w:t xml:space="preserve">Администрации Красноярского </w:t>
            </w:r>
            <w:r>
              <w:rPr>
                <w:lang w:eastAsia="en-US"/>
              </w:rPr>
              <w:t>сельского поселения,</w:t>
            </w:r>
          </w:p>
          <w:p w:rsidR="00F129FE" w:rsidRDefault="00F129FE" w:rsidP="00F129FE">
            <w:pPr>
              <w:ind w:right="-38"/>
              <w:rPr>
                <w:lang w:eastAsia="en-US"/>
              </w:rPr>
            </w:pPr>
            <w:r>
              <w:rPr>
                <w:lang w:eastAsia="en-US"/>
              </w:rPr>
              <w:t>Главный специалист Черневский И.М.</w:t>
            </w:r>
          </w:p>
          <w:p w:rsidR="007052F8" w:rsidRDefault="007052F8" w:rsidP="004D3DD3">
            <w:pPr>
              <w:ind w:right="-27"/>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отчет о проделанной работе по итогам протоколов совещаний</w:t>
            </w:r>
          </w:p>
        </w:tc>
      </w:tr>
      <w:tr w:rsidR="007052F8" w:rsidTr="004D3DD3">
        <w:tc>
          <w:tcPr>
            <w:tcW w:w="15105" w:type="dxa"/>
            <w:gridSpan w:val="14"/>
            <w:tcBorders>
              <w:top w:val="single" w:sz="4" w:space="0" w:color="000000"/>
              <w:left w:val="single" w:sz="4" w:space="0" w:color="000000"/>
              <w:bottom w:val="single" w:sz="4" w:space="0" w:color="000000"/>
              <w:right w:val="single" w:sz="4" w:space="0" w:color="000000"/>
            </w:tcBorders>
          </w:tcPr>
          <w:p w:rsidR="007052F8" w:rsidRDefault="007052F8" w:rsidP="004D3DD3">
            <w:pPr>
              <w:jc w:val="center"/>
              <w:rPr>
                <w:b/>
                <w:bCs/>
                <w:lang w:eastAsia="en-US"/>
              </w:rPr>
            </w:pPr>
            <w:r>
              <w:rPr>
                <w:b/>
                <w:bCs/>
                <w:lang w:eastAsia="en-US"/>
              </w:rPr>
              <w:t>2. Обеспечение равноправия граждан, реализации их конституционных прав</w:t>
            </w:r>
          </w:p>
          <w:p w:rsidR="007052F8" w:rsidRDefault="007052F8" w:rsidP="004D3DD3">
            <w:pPr>
              <w:jc w:val="center"/>
              <w:rPr>
                <w:lang w:eastAsia="en-US"/>
              </w:rPr>
            </w:pPr>
            <w:r>
              <w:rPr>
                <w:b/>
                <w:bCs/>
                <w:lang w:eastAsia="en-US"/>
              </w:rPr>
              <w:t xml:space="preserve">на территории </w:t>
            </w:r>
            <w:r w:rsidR="00F129FE">
              <w:rPr>
                <w:b/>
                <w:bCs/>
                <w:lang w:eastAsia="en-US"/>
              </w:rPr>
              <w:t>Красноярского</w:t>
            </w:r>
            <w:r>
              <w:rPr>
                <w:b/>
                <w:bCs/>
                <w:lang w:eastAsia="en-US"/>
              </w:rPr>
              <w:t xml:space="preserve"> сельского поселения</w:t>
            </w:r>
            <w:r w:rsidR="00F129FE">
              <w:rPr>
                <w:b/>
                <w:bCs/>
                <w:lang w:eastAsia="en-US"/>
              </w:rPr>
              <w:t xml:space="preserve"> Цимлянского района</w:t>
            </w:r>
            <w:r>
              <w:rPr>
                <w:b/>
                <w:bCs/>
                <w:lang w:eastAsia="en-US"/>
              </w:rPr>
              <w:t xml:space="preserve"> в сфере государственной национальной политики Российской Федерации</w:t>
            </w:r>
          </w:p>
        </w:tc>
      </w:tr>
      <w:tr w:rsidR="007052F8" w:rsidTr="004D3DD3">
        <w:tc>
          <w:tcPr>
            <w:tcW w:w="649"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2.1</w:t>
            </w:r>
          </w:p>
        </w:tc>
        <w:tc>
          <w:tcPr>
            <w:tcW w:w="2455" w:type="dxa"/>
            <w:gridSpan w:val="3"/>
            <w:tcBorders>
              <w:top w:val="single" w:sz="4" w:space="0" w:color="000000"/>
              <w:left w:val="single" w:sz="4" w:space="0" w:color="000000"/>
              <w:bottom w:val="single" w:sz="4" w:space="0" w:color="000000"/>
              <w:right w:val="single" w:sz="4" w:space="0" w:color="000000"/>
            </w:tcBorders>
          </w:tcPr>
          <w:p w:rsidR="007052F8" w:rsidRDefault="007052F8" w:rsidP="004D3DD3">
            <w:pPr>
              <w:ind w:left="-72" w:right="-54"/>
              <w:rPr>
                <w:lang w:eastAsia="en-US"/>
              </w:rPr>
            </w:pPr>
            <w:r>
              <w:rPr>
                <w:lang w:eastAsia="en-US"/>
              </w:rPr>
              <w:t xml:space="preserve">Мониторинг обращений граждан </w:t>
            </w:r>
          </w:p>
          <w:p w:rsidR="007052F8" w:rsidRDefault="007052F8" w:rsidP="004D3DD3">
            <w:pPr>
              <w:ind w:left="-72" w:right="-54"/>
              <w:rPr>
                <w:lang w:eastAsia="en-US"/>
              </w:rPr>
            </w:pPr>
            <w:r>
              <w:rPr>
                <w:lang w:eastAsia="en-US"/>
              </w:rPr>
              <w:t xml:space="preserve">о фактах нарушения принципа </w:t>
            </w:r>
          </w:p>
          <w:p w:rsidR="007052F8" w:rsidRDefault="007052F8" w:rsidP="004D3DD3">
            <w:pPr>
              <w:ind w:left="-72" w:right="-54"/>
              <w:rPr>
                <w:lang w:eastAsia="en-US"/>
              </w:rPr>
            </w:pPr>
            <w:r>
              <w:rPr>
                <w:lang w:eastAsia="en-US"/>
              </w:rPr>
              <w:t xml:space="preserve">равноправия </w:t>
            </w:r>
          </w:p>
          <w:p w:rsidR="007052F8" w:rsidRDefault="007052F8" w:rsidP="004D3DD3">
            <w:pPr>
              <w:ind w:left="-72" w:right="-54"/>
              <w:rPr>
                <w:lang w:eastAsia="en-US"/>
              </w:rPr>
            </w:pPr>
            <w:r>
              <w:rPr>
                <w:lang w:eastAsia="en-US"/>
              </w:rPr>
              <w:t xml:space="preserve">граждан независимо от расы, этнической принадлежности, языка, </w:t>
            </w:r>
          </w:p>
          <w:p w:rsidR="007052F8" w:rsidRDefault="007052F8" w:rsidP="004D3DD3">
            <w:pPr>
              <w:ind w:left="-72" w:right="-54"/>
              <w:rPr>
                <w:lang w:eastAsia="en-US"/>
              </w:rPr>
            </w:pPr>
            <w:r>
              <w:rPr>
                <w:lang w:eastAsia="en-US"/>
              </w:rPr>
              <w:t xml:space="preserve">отношения к религии, убеждений, принадлежности к общественным объединениям, </w:t>
            </w:r>
          </w:p>
          <w:p w:rsidR="007052F8" w:rsidRDefault="007052F8" w:rsidP="004D3DD3">
            <w:pPr>
              <w:ind w:left="-72" w:right="-54"/>
              <w:rPr>
                <w:lang w:eastAsia="en-US"/>
              </w:rPr>
            </w:pPr>
            <w:r>
              <w:rPr>
                <w:lang w:eastAsia="en-US"/>
              </w:rPr>
              <w:t xml:space="preserve">а также других </w:t>
            </w:r>
          </w:p>
          <w:p w:rsidR="007052F8" w:rsidRDefault="007052F8" w:rsidP="004D3DD3">
            <w:pPr>
              <w:ind w:left="-72" w:right="-54"/>
              <w:rPr>
                <w:lang w:eastAsia="en-US"/>
              </w:rPr>
            </w:pPr>
            <w:r>
              <w:rPr>
                <w:lang w:eastAsia="en-US"/>
              </w:rPr>
              <w:t xml:space="preserve">обстоятельств </w:t>
            </w:r>
          </w:p>
          <w:p w:rsidR="007052F8" w:rsidRDefault="007052F8" w:rsidP="004D3DD3">
            <w:pPr>
              <w:ind w:left="-72" w:right="-54"/>
              <w:rPr>
                <w:lang w:eastAsia="en-US"/>
              </w:rPr>
            </w:pPr>
            <w:r>
              <w:rPr>
                <w:lang w:eastAsia="en-US"/>
              </w:rPr>
              <w:t xml:space="preserve">при приеме на </w:t>
            </w:r>
          </w:p>
          <w:p w:rsidR="007052F8" w:rsidRDefault="007052F8" w:rsidP="004D3DD3">
            <w:pPr>
              <w:ind w:left="-72" w:right="-54"/>
              <w:rPr>
                <w:lang w:eastAsia="en-US"/>
              </w:rPr>
            </w:pPr>
            <w:r>
              <w:rPr>
                <w:lang w:eastAsia="en-US"/>
              </w:rPr>
              <w:t xml:space="preserve">работу, замещение должностей </w:t>
            </w:r>
          </w:p>
          <w:p w:rsidR="007052F8" w:rsidRDefault="007052F8" w:rsidP="004D3DD3">
            <w:pPr>
              <w:ind w:left="-72" w:right="-54"/>
              <w:rPr>
                <w:lang w:eastAsia="en-US"/>
              </w:rPr>
            </w:pPr>
            <w:r>
              <w:rPr>
                <w:lang w:eastAsia="en-US"/>
              </w:rPr>
              <w:t>муниципальной</w:t>
            </w:r>
          </w:p>
          <w:p w:rsidR="007052F8" w:rsidRDefault="007052F8" w:rsidP="004D3DD3">
            <w:pPr>
              <w:ind w:left="-72" w:right="-54"/>
              <w:rPr>
                <w:lang w:eastAsia="en-US"/>
              </w:rPr>
            </w:pPr>
            <w:r>
              <w:rPr>
                <w:lang w:eastAsia="en-US"/>
              </w:rPr>
              <w:lastRenderedPageBreak/>
              <w:t>службы, формирование кадрового резерва</w:t>
            </w:r>
          </w:p>
        </w:tc>
        <w:tc>
          <w:tcPr>
            <w:tcW w:w="1417" w:type="dxa"/>
            <w:tcBorders>
              <w:top w:val="single" w:sz="4" w:space="0" w:color="000000"/>
              <w:left w:val="single" w:sz="4" w:space="0" w:color="000000"/>
              <w:bottom w:val="single" w:sz="4" w:space="0" w:color="000000"/>
              <w:right w:val="single" w:sz="4" w:space="0" w:color="000000"/>
            </w:tcBorders>
          </w:tcPr>
          <w:p w:rsidR="007052F8" w:rsidRDefault="007052F8" w:rsidP="004D3DD3">
            <w:pPr>
              <w:ind w:left="-36" w:right="-37"/>
              <w:rPr>
                <w:lang w:eastAsia="en-US"/>
              </w:rPr>
            </w:pPr>
            <w:r>
              <w:rPr>
                <w:lang w:eastAsia="en-US"/>
              </w:rPr>
              <w:lastRenderedPageBreak/>
              <w:t>ежегодно</w:t>
            </w:r>
          </w:p>
        </w:tc>
        <w:tc>
          <w:tcPr>
            <w:tcW w:w="2210" w:type="dxa"/>
            <w:gridSpan w:val="2"/>
            <w:tcBorders>
              <w:top w:val="single" w:sz="4" w:space="0" w:color="000000"/>
              <w:left w:val="single" w:sz="4" w:space="0" w:color="000000"/>
              <w:bottom w:val="single" w:sz="4" w:space="0" w:color="000000"/>
              <w:right w:val="single" w:sz="4" w:space="0" w:color="000000"/>
            </w:tcBorders>
          </w:tcPr>
          <w:p w:rsidR="00F129FE" w:rsidRDefault="00F129FE" w:rsidP="00F129FE">
            <w:pPr>
              <w:ind w:right="-38"/>
              <w:rPr>
                <w:lang w:eastAsia="en-US"/>
              </w:rPr>
            </w:pPr>
            <w:r>
              <w:rPr>
                <w:lang w:eastAsia="en-US"/>
              </w:rPr>
              <w:t>Заведующий сектором по социальной работе</w:t>
            </w:r>
          </w:p>
          <w:p w:rsidR="00F129FE" w:rsidRDefault="00F129FE" w:rsidP="00F129FE">
            <w:pPr>
              <w:ind w:right="-52"/>
              <w:rPr>
                <w:lang w:eastAsia="en-US"/>
              </w:rPr>
            </w:pPr>
            <w:r>
              <w:rPr>
                <w:lang w:eastAsia="en-US"/>
              </w:rPr>
              <w:t>Садкова Т.В.</w:t>
            </w:r>
          </w:p>
          <w:p w:rsidR="007052F8" w:rsidRDefault="00F129FE" w:rsidP="004D3DD3">
            <w:pPr>
              <w:ind w:right="-52"/>
              <w:rPr>
                <w:b/>
                <w:bCs/>
                <w:lang w:eastAsia="en-US"/>
              </w:rPr>
            </w:pPr>
            <w:r>
              <w:rPr>
                <w:lang w:eastAsia="en-US"/>
              </w:rPr>
              <w:t>С</w:t>
            </w:r>
            <w:r w:rsidR="007052F8">
              <w:rPr>
                <w:lang w:eastAsia="en-US"/>
              </w:rPr>
              <w:t xml:space="preserve">пециалист </w:t>
            </w:r>
            <w:r>
              <w:rPr>
                <w:lang w:val="en-US" w:eastAsia="en-US"/>
              </w:rPr>
              <w:t>I</w:t>
            </w:r>
            <w:r>
              <w:rPr>
                <w:lang w:eastAsia="en-US"/>
              </w:rPr>
              <w:t xml:space="preserve">категории </w:t>
            </w:r>
            <w:r w:rsidR="007052F8">
              <w:rPr>
                <w:lang w:eastAsia="en-US"/>
              </w:rPr>
              <w:t xml:space="preserve">Администрации </w:t>
            </w:r>
            <w:r>
              <w:rPr>
                <w:lang w:eastAsia="en-US"/>
              </w:rPr>
              <w:t xml:space="preserve">Красноярского </w:t>
            </w:r>
            <w:r w:rsidR="007052F8">
              <w:rPr>
                <w:lang w:eastAsia="en-US"/>
              </w:rPr>
              <w:t>сельского поселения</w:t>
            </w:r>
          </w:p>
        </w:tc>
        <w:tc>
          <w:tcPr>
            <w:tcW w:w="1736" w:type="dxa"/>
            <w:tcBorders>
              <w:top w:val="single" w:sz="4" w:space="0" w:color="000000"/>
              <w:left w:val="single" w:sz="4" w:space="0" w:color="000000"/>
              <w:bottom w:val="single" w:sz="4" w:space="0" w:color="000000"/>
              <w:right w:val="single" w:sz="4" w:space="0" w:color="000000"/>
            </w:tcBorders>
          </w:tcPr>
          <w:p w:rsidR="007052F8" w:rsidRDefault="007052F8" w:rsidP="00302EE9">
            <w:pPr>
              <w:rPr>
                <w:lang w:eastAsia="en-US"/>
              </w:rPr>
            </w:pPr>
            <w:r>
              <w:rPr>
                <w:lang w:eastAsia="en-US"/>
              </w:rPr>
              <w:t>финансирование не требуется</w:t>
            </w:r>
          </w:p>
        </w:tc>
        <w:tc>
          <w:tcPr>
            <w:tcW w:w="2811"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 xml:space="preserve">обеспечение </w:t>
            </w:r>
          </w:p>
          <w:p w:rsidR="007052F8" w:rsidRDefault="007052F8" w:rsidP="004D3DD3">
            <w:pPr>
              <w:rPr>
                <w:lang w:eastAsia="en-US"/>
              </w:rPr>
            </w:pPr>
            <w:r>
              <w:rPr>
                <w:lang w:eastAsia="en-US"/>
              </w:rPr>
              <w:t xml:space="preserve">реализации </w:t>
            </w:r>
          </w:p>
          <w:p w:rsidR="007052F8" w:rsidRDefault="007052F8" w:rsidP="004D3DD3">
            <w:pPr>
              <w:rPr>
                <w:lang w:eastAsia="en-US"/>
              </w:rPr>
            </w:pPr>
            <w:r>
              <w:rPr>
                <w:lang w:eastAsia="en-US"/>
              </w:rPr>
              <w:t xml:space="preserve">принципа равноправия граждан независимо </w:t>
            </w:r>
          </w:p>
          <w:p w:rsidR="007052F8" w:rsidRDefault="007052F8" w:rsidP="004D3DD3">
            <w:pPr>
              <w:rPr>
                <w:lang w:eastAsia="en-US"/>
              </w:rPr>
            </w:pPr>
            <w:r>
              <w:rPr>
                <w:lang w:eastAsia="en-US"/>
              </w:rPr>
              <w:t xml:space="preserve">от расы, этнической принадлежности, </w:t>
            </w:r>
          </w:p>
          <w:p w:rsidR="007052F8" w:rsidRDefault="007052F8" w:rsidP="004D3DD3">
            <w:pPr>
              <w:rPr>
                <w:lang w:eastAsia="en-US"/>
              </w:rPr>
            </w:pPr>
            <w:r>
              <w:rPr>
                <w:lang w:eastAsia="en-US"/>
              </w:rPr>
              <w:t xml:space="preserve">языка, отношения к религии, </w:t>
            </w:r>
          </w:p>
          <w:p w:rsidR="007052F8" w:rsidRDefault="007052F8" w:rsidP="004D3DD3">
            <w:pPr>
              <w:rPr>
                <w:lang w:eastAsia="en-US"/>
              </w:rPr>
            </w:pPr>
            <w:r>
              <w:rPr>
                <w:lang w:eastAsia="en-US"/>
              </w:rPr>
              <w:t xml:space="preserve">убеждений, </w:t>
            </w:r>
          </w:p>
          <w:p w:rsidR="007052F8" w:rsidRDefault="007052F8" w:rsidP="004D3DD3">
            <w:pPr>
              <w:rPr>
                <w:lang w:eastAsia="en-US"/>
              </w:rPr>
            </w:pPr>
            <w:r>
              <w:rPr>
                <w:lang w:eastAsia="en-US"/>
              </w:rPr>
              <w:t xml:space="preserve">принадлежности к общественным объединениям, а </w:t>
            </w:r>
          </w:p>
          <w:p w:rsidR="007052F8" w:rsidRDefault="007052F8" w:rsidP="004D3DD3">
            <w:pPr>
              <w:rPr>
                <w:lang w:eastAsia="en-US"/>
              </w:rPr>
            </w:pPr>
            <w:r>
              <w:rPr>
                <w:lang w:eastAsia="en-US"/>
              </w:rPr>
              <w:t xml:space="preserve">также других </w:t>
            </w:r>
          </w:p>
          <w:p w:rsidR="007052F8" w:rsidRDefault="007052F8" w:rsidP="004D3DD3">
            <w:pPr>
              <w:rPr>
                <w:lang w:eastAsia="en-US"/>
              </w:rPr>
            </w:pPr>
            <w:r>
              <w:rPr>
                <w:lang w:eastAsia="en-US"/>
              </w:rPr>
              <w:t xml:space="preserve">обстоятельств </w:t>
            </w:r>
          </w:p>
          <w:p w:rsidR="007052F8" w:rsidRDefault="007052F8" w:rsidP="004D3DD3">
            <w:pPr>
              <w:rPr>
                <w:lang w:eastAsia="en-US"/>
              </w:rPr>
            </w:pPr>
            <w:r>
              <w:rPr>
                <w:lang w:eastAsia="en-US"/>
              </w:rPr>
              <w:t xml:space="preserve">при приеме на </w:t>
            </w:r>
          </w:p>
          <w:p w:rsidR="007052F8" w:rsidRDefault="007052F8" w:rsidP="004D3DD3">
            <w:pPr>
              <w:rPr>
                <w:lang w:eastAsia="en-US"/>
              </w:rPr>
            </w:pPr>
            <w:r>
              <w:rPr>
                <w:lang w:eastAsia="en-US"/>
              </w:rPr>
              <w:t>работу</w:t>
            </w:r>
          </w:p>
        </w:tc>
        <w:tc>
          <w:tcPr>
            <w:tcW w:w="2126"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 xml:space="preserve">Жители </w:t>
            </w:r>
            <w:r w:rsidR="00F129FE">
              <w:rPr>
                <w:lang w:eastAsia="en-US"/>
              </w:rPr>
              <w:t>Красноярского</w:t>
            </w:r>
            <w:r>
              <w:rPr>
                <w:lang w:eastAsia="en-US"/>
              </w:rPr>
              <w:t xml:space="preserve"> сельского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7052F8" w:rsidRDefault="007052F8" w:rsidP="004D3DD3">
            <w:pPr>
              <w:ind w:left="-77" w:right="-34"/>
              <w:rPr>
                <w:lang w:eastAsia="en-US"/>
              </w:rPr>
            </w:pPr>
            <w:r>
              <w:rPr>
                <w:lang w:eastAsia="en-US"/>
              </w:rPr>
              <w:t xml:space="preserve">аналитические отчеты </w:t>
            </w:r>
          </w:p>
        </w:tc>
      </w:tr>
      <w:tr w:rsidR="007052F8" w:rsidTr="004D3DD3">
        <w:tc>
          <w:tcPr>
            <w:tcW w:w="649"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lastRenderedPageBreak/>
              <w:t>2.2</w:t>
            </w:r>
          </w:p>
        </w:tc>
        <w:tc>
          <w:tcPr>
            <w:tcW w:w="2455" w:type="dxa"/>
            <w:gridSpan w:val="3"/>
            <w:tcBorders>
              <w:top w:val="single" w:sz="4" w:space="0" w:color="000000"/>
              <w:left w:val="single" w:sz="4" w:space="0" w:color="000000"/>
              <w:bottom w:val="single" w:sz="4" w:space="0" w:color="000000"/>
              <w:right w:val="single" w:sz="4" w:space="0" w:color="000000"/>
            </w:tcBorders>
          </w:tcPr>
          <w:p w:rsidR="007052F8" w:rsidRDefault="007052F8" w:rsidP="004D3DD3">
            <w:pPr>
              <w:ind w:left="-72" w:right="-54"/>
              <w:rPr>
                <w:lang w:eastAsia="en-US"/>
              </w:rPr>
            </w:pPr>
            <w:r>
              <w:rPr>
                <w:lang w:eastAsia="en-US"/>
              </w:rPr>
              <w:t xml:space="preserve">Незамедлительное информирование Главы Администрации </w:t>
            </w:r>
            <w:r w:rsidR="00F129FE">
              <w:rPr>
                <w:lang w:eastAsia="en-US"/>
              </w:rPr>
              <w:t>Цимлянского</w:t>
            </w:r>
            <w:r>
              <w:rPr>
                <w:lang w:eastAsia="en-US"/>
              </w:rPr>
              <w:t xml:space="preserve"> района в </w:t>
            </w:r>
            <w:r>
              <w:rPr>
                <w:rStyle w:val="onenewstext"/>
                <w:lang w:eastAsia="en-US"/>
              </w:rPr>
              <w:t xml:space="preserve"> случае обострения ситуации в сфере межэтнических отношений, при появлении явных признаков ухудшения ситуации</w:t>
            </w:r>
          </w:p>
        </w:tc>
        <w:tc>
          <w:tcPr>
            <w:tcW w:w="1417"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весь период</w:t>
            </w:r>
          </w:p>
        </w:tc>
        <w:tc>
          <w:tcPr>
            <w:tcW w:w="2210" w:type="dxa"/>
            <w:gridSpan w:val="2"/>
            <w:tcBorders>
              <w:top w:val="single" w:sz="4" w:space="0" w:color="000000"/>
              <w:left w:val="single" w:sz="4" w:space="0" w:color="000000"/>
              <w:bottom w:val="single" w:sz="4" w:space="0" w:color="000000"/>
              <w:right w:val="single" w:sz="4" w:space="0" w:color="000000"/>
            </w:tcBorders>
          </w:tcPr>
          <w:p w:rsidR="00F129FE" w:rsidRDefault="00F129FE" w:rsidP="00F129FE">
            <w:pPr>
              <w:ind w:right="-38"/>
              <w:rPr>
                <w:lang w:eastAsia="en-US"/>
              </w:rPr>
            </w:pPr>
            <w:r>
              <w:rPr>
                <w:lang w:eastAsia="en-US"/>
              </w:rPr>
              <w:t>Главный специалист Черневский И.М.</w:t>
            </w:r>
          </w:p>
          <w:p w:rsidR="00F129FE" w:rsidRDefault="00F129FE" w:rsidP="00F129FE">
            <w:pPr>
              <w:ind w:right="-38"/>
              <w:rPr>
                <w:lang w:eastAsia="en-US"/>
              </w:rPr>
            </w:pPr>
            <w:r>
              <w:rPr>
                <w:lang w:eastAsia="en-US"/>
              </w:rPr>
              <w:t xml:space="preserve">Заведующий сектором по социальной работе </w:t>
            </w:r>
          </w:p>
          <w:p w:rsidR="00F129FE" w:rsidRDefault="00F129FE" w:rsidP="00F129FE">
            <w:pPr>
              <w:ind w:right="-38"/>
              <w:rPr>
                <w:lang w:eastAsia="en-US"/>
              </w:rPr>
            </w:pPr>
            <w:r>
              <w:rPr>
                <w:lang w:eastAsia="en-US"/>
              </w:rPr>
              <w:t>Садкова Т.В.</w:t>
            </w:r>
          </w:p>
          <w:p w:rsidR="007052F8" w:rsidRDefault="007052F8" w:rsidP="004D3DD3">
            <w:pPr>
              <w:ind w:right="-52"/>
              <w:rPr>
                <w:lang w:eastAsia="en-US"/>
              </w:rPr>
            </w:pPr>
          </w:p>
        </w:tc>
        <w:tc>
          <w:tcPr>
            <w:tcW w:w="1736" w:type="dxa"/>
            <w:tcBorders>
              <w:top w:val="single" w:sz="4" w:space="0" w:color="000000"/>
              <w:left w:val="single" w:sz="4" w:space="0" w:color="000000"/>
              <w:bottom w:val="single" w:sz="4" w:space="0" w:color="000000"/>
              <w:right w:val="single" w:sz="4" w:space="0" w:color="000000"/>
            </w:tcBorders>
          </w:tcPr>
          <w:p w:rsidR="007052F8" w:rsidRDefault="00302EE9" w:rsidP="00302EE9">
            <w:pPr>
              <w:rPr>
                <w:lang w:eastAsia="en-US"/>
              </w:rPr>
            </w:pPr>
            <w:r>
              <w:rPr>
                <w:lang w:eastAsia="en-US"/>
              </w:rPr>
              <w:t>ф</w:t>
            </w:r>
            <w:r w:rsidR="007052F8">
              <w:rPr>
                <w:lang w:eastAsia="en-US"/>
              </w:rPr>
              <w:t>инансирование не требуется</w:t>
            </w:r>
          </w:p>
        </w:tc>
        <w:tc>
          <w:tcPr>
            <w:tcW w:w="2811"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незамедлительное реагирование на обострения ситуации в сфере межэтнических отношений</w:t>
            </w:r>
          </w:p>
        </w:tc>
        <w:tc>
          <w:tcPr>
            <w:tcW w:w="2126"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 xml:space="preserve">жители </w:t>
            </w:r>
            <w:r w:rsidR="00F129FE">
              <w:rPr>
                <w:lang w:eastAsia="en-US"/>
              </w:rPr>
              <w:t>Красноярского</w:t>
            </w:r>
            <w:r>
              <w:rPr>
                <w:lang w:eastAsia="en-US"/>
              </w:rPr>
              <w:t xml:space="preserve"> сельского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7052F8" w:rsidRDefault="00F129FE" w:rsidP="004D3DD3">
            <w:pPr>
              <w:ind w:left="-77" w:right="-34"/>
              <w:rPr>
                <w:lang w:eastAsia="en-US"/>
              </w:rPr>
            </w:pPr>
            <w:r>
              <w:rPr>
                <w:lang w:eastAsia="en-US"/>
              </w:rPr>
              <w:t>информацио</w:t>
            </w:r>
            <w:r w:rsidR="007052F8">
              <w:rPr>
                <w:lang w:eastAsia="en-US"/>
              </w:rPr>
              <w:t xml:space="preserve">нная справка </w:t>
            </w:r>
          </w:p>
        </w:tc>
      </w:tr>
      <w:tr w:rsidR="007052F8" w:rsidTr="004D3DD3">
        <w:tc>
          <w:tcPr>
            <w:tcW w:w="15105" w:type="dxa"/>
            <w:gridSpan w:val="14"/>
            <w:tcBorders>
              <w:top w:val="single" w:sz="4" w:space="0" w:color="000000"/>
              <w:left w:val="single" w:sz="4" w:space="0" w:color="000000"/>
              <w:bottom w:val="single" w:sz="4" w:space="0" w:color="000000"/>
              <w:right w:val="single" w:sz="4" w:space="0" w:color="000000"/>
            </w:tcBorders>
          </w:tcPr>
          <w:p w:rsidR="007052F8" w:rsidRDefault="007052F8" w:rsidP="002F4CBA">
            <w:pPr>
              <w:jc w:val="center"/>
              <w:rPr>
                <w:b/>
                <w:bCs/>
                <w:lang w:eastAsia="en-US"/>
              </w:rPr>
            </w:pPr>
            <w:r>
              <w:rPr>
                <w:b/>
                <w:bCs/>
                <w:lang w:eastAsia="en-US"/>
              </w:rPr>
              <w:t>3. Укрепление единства и духовной общности</w:t>
            </w:r>
          </w:p>
          <w:p w:rsidR="007052F8" w:rsidRDefault="007052F8" w:rsidP="002F4CBA">
            <w:pPr>
              <w:jc w:val="center"/>
              <w:rPr>
                <w:lang w:eastAsia="en-US"/>
              </w:rPr>
            </w:pPr>
            <w:r>
              <w:rPr>
                <w:b/>
                <w:bCs/>
                <w:lang w:eastAsia="en-US"/>
              </w:rPr>
              <w:t xml:space="preserve">населения </w:t>
            </w:r>
            <w:r w:rsidR="00F129FE">
              <w:rPr>
                <w:b/>
                <w:bCs/>
                <w:lang w:eastAsia="en-US"/>
              </w:rPr>
              <w:t>Красноярского</w:t>
            </w:r>
            <w:r>
              <w:rPr>
                <w:b/>
                <w:bCs/>
                <w:lang w:eastAsia="en-US"/>
              </w:rPr>
              <w:t xml:space="preserve"> сельского поселения</w:t>
            </w:r>
            <w:r w:rsidR="00F129FE">
              <w:rPr>
                <w:b/>
                <w:bCs/>
                <w:lang w:eastAsia="en-US"/>
              </w:rPr>
              <w:t xml:space="preserve"> Цимлянского района</w:t>
            </w:r>
          </w:p>
        </w:tc>
      </w:tr>
      <w:tr w:rsidR="007052F8" w:rsidTr="004D3DD3">
        <w:trPr>
          <w:trHeight w:val="4252"/>
        </w:trPr>
        <w:tc>
          <w:tcPr>
            <w:tcW w:w="640" w:type="dxa"/>
            <w:tcBorders>
              <w:top w:val="single" w:sz="4" w:space="0" w:color="000000"/>
              <w:left w:val="single" w:sz="4" w:space="0" w:color="000000"/>
              <w:bottom w:val="single" w:sz="4" w:space="0" w:color="auto"/>
              <w:right w:val="single" w:sz="4" w:space="0" w:color="000000"/>
            </w:tcBorders>
          </w:tcPr>
          <w:p w:rsidR="007052F8" w:rsidRDefault="007052F8" w:rsidP="004D3DD3">
            <w:pPr>
              <w:rPr>
                <w:lang w:eastAsia="en-US"/>
              </w:rPr>
            </w:pPr>
            <w:r>
              <w:rPr>
                <w:lang w:eastAsia="en-US"/>
              </w:rPr>
              <w:t>3.1</w:t>
            </w:r>
          </w:p>
        </w:tc>
        <w:tc>
          <w:tcPr>
            <w:tcW w:w="2464" w:type="dxa"/>
            <w:gridSpan w:val="4"/>
            <w:tcBorders>
              <w:top w:val="single" w:sz="4" w:space="0" w:color="000000"/>
              <w:left w:val="single" w:sz="4" w:space="0" w:color="000000"/>
              <w:bottom w:val="single" w:sz="4" w:space="0" w:color="auto"/>
              <w:right w:val="single" w:sz="4" w:space="0" w:color="000000"/>
            </w:tcBorders>
          </w:tcPr>
          <w:p w:rsidR="007052F8" w:rsidRDefault="007052F8" w:rsidP="004D3DD3">
            <w:pPr>
              <w:rPr>
                <w:lang w:eastAsia="en-US"/>
              </w:rPr>
            </w:pPr>
            <w:r>
              <w:rPr>
                <w:lang w:eastAsia="en-US"/>
              </w:rPr>
              <w:t>Мероприятия по пропаганде обеспечения законности и правопорядка, профилактике агрессии, противоправного поведения в молодежной среде с уча</w:t>
            </w:r>
            <w:r w:rsidR="00536A6C">
              <w:rPr>
                <w:lang w:eastAsia="en-US"/>
              </w:rPr>
              <w:t>стием работников ОП №5 МУ МВД России «Волгодонское»</w:t>
            </w:r>
          </w:p>
          <w:p w:rsidR="007052F8" w:rsidRDefault="007052F8" w:rsidP="004D3DD3">
            <w:pPr>
              <w:rPr>
                <w:lang w:eastAsia="en-US"/>
              </w:rPr>
            </w:pPr>
            <w:r>
              <w:rPr>
                <w:lang w:eastAsia="en-US"/>
              </w:rPr>
              <w:t xml:space="preserve"> (по согласованию)</w:t>
            </w:r>
          </w:p>
          <w:p w:rsidR="007052F8" w:rsidRDefault="00F129FE" w:rsidP="004D3DD3">
            <w:pPr>
              <w:rPr>
                <w:lang w:eastAsia="en-US"/>
              </w:rPr>
            </w:pPr>
            <w:r>
              <w:rPr>
                <w:lang w:eastAsia="en-US"/>
              </w:rPr>
              <w:t xml:space="preserve">МБОУ Красноярская </w:t>
            </w:r>
            <w:r w:rsidR="007052F8">
              <w:rPr>
                <w:lang w:eastAsia="en-US"/>
              </w:rPr>
              <w:t>СОШ (по согласованию)</w:t>
            </w:r>
          </w:p>
        </w:tc>
        <w:tc>
          <w:tcPr>
            <w:tcW w:w="1417" w:type="dxa"/>
            <w:tcBorders>
              <w:top w:val="single" w:sz="4" w:space="0" w:color="000000"/>
              <w:left w:val="single" w:sz="4" w:space="0" w:color="000000"/>
              <w:bottom w:val="single" w:sz="4" w:space="0" w:color="auto"/>
              <w:right w:val="single" w:sz="4" w:space="0" w:color="000000"/>
            </w:tcBorders>
          </w:tcPr>
          <w:p w:rsidR="007052F8" w:rsidRDefault="007052F8" w:rsidP="004D3DD3">
            <w:pPr>
              <w:ind w:left="-50" w:right="-79"/>
              <w:rPr>
                <w:lang w:eastAsia="en-US"/>
              </w:rPr>
            </w:pPr>
            <w:r>
              <w:rPr>
                <w:lang w:eastAsia="en-US"/>
              </w:rPr>
              <w:t>ежегодно</w:t>
            </w:r>
          </w:p>
        </w:tc>
        <w:tc>
          <w:tcPr>
            <w:tcW w:w="2210" w:type="dxa"/>
            <w:gridSpan w:val="2"/>
            <w:tcBorders>
              <w:top w:val="single" w:sz="4" w:space="0" w:color="000000"/>
              <w:left w:val="single" w:sz="4" w:space="0" w:color="000000"/>
              <w:bottom w:val="single" w:sz="4" w:space="0" w:color="auto"/>
              <w:right w:val="single" w:sz="4" w:space="0" w:color="000000"/>
            </w:tcBorders>
          </w:tcPr>
          <w:p w:rsidR="00536A6C" w:rsidRDefault="00536A6C" w:rsidP="00536A6C">
            <w:pPr>
              <w:ind w:right="-38"/>
              <w:rPr>
                <w:lang w:eastAsia="en-US"/>
              </w:rPr>
            </w:pPr>
            <w:r>
              <w:rPr>
                <w:lang w:eastAsia="en-US"/>
              </w:rPr>
              <w:t xml:space="preserve">Заведующий сектором по социальной работе </w:t>
            </w:r>
          </w:p>
          <w:p w:rsidR="00536A6C" w:rsidRDefault="00536A6C" w:rsidP="00536A6C">
            <w:pPr>
              <w:ind w:right="-38"/>
              <w:rPr>
                <w:lang w:eastAsia="en-US"/>
              </w:rPr>
            </w:pPr>
            <w:r>
              <w:rPr>
                <w:lang w:eastAsia="en-US"/>
              </w:rPr>
              <w:t>Садкова Т.В.</w:t>
            </w:r>
          </w:p>
          <w:p w:rsidR="00536A6C" w:rsidRDefault="00536A6C" w:rsidP="00536A6C">
            <w:pPr>
              <w:rPr>
                <w:lang w:eastAsia="en-US"/>
              </w:rPr>
            </w:pPr>
            <w:r>
              <w:rPr>
                <w:lang w:eastAsia="en-US"/>
              </w:rPr>
              <w:t>№5 МУ МВД России «Волгодонское»</w:t>
            </w:r>
          </w:p>
          <w:p w:rsidR="007052F8" w:rsidRDefault="007052F8" w:rsidP="004D3DD3">
            <w:pPr>
              <w:ind w:left="-25" w:right="-66"/>
              <w:rPr>
                <w:lang w:eastAsia="en-US"/>
              </w:rPr>
            </w:pPr>
            <w:r>
              <w:rPr>
                <w:lang w:eastAsia="en-US"/>
              </w:rPr>
              <w:t>(по согласованию)</w:t>
            </w:r>
          </w:p>
          <w:p w:rsidR="007052F8" w:rsidRDefault="00F129FE" w:rsidP="004D3DD3">
            <w:pPr>
              <w:ind w:left="-25" w:right="-66"/>
              <w:rPr>
                <w:lang w:eastAsia="en-US"/>
              </w:rPr>
            </w:pPr>
            <w:r>
              <w:rPr>
                <w:lang w:eastAsia="en-US"/>
              </w:rPr>
              <w:t xml:space="preserve">МБОУ Красноярская </w:t>
            </w:r>
            <w:r w:rsidR="007052F8">
              <w:rPr>
                <w:lang w:eastAsia="en-US"/>
              </w:rPr>
              <w:t>СОШ (по согласованию)</w:t>
            </w:r>
          </w:p>
        </w:tc>
        <w:tc>
          <w:tcPr>
            <w:tcW w:w="1736" w:type="dxa"/>
            <w:tcBorders>
              <w:top w:val="single" w:sz="4" w:space="0" w:color="000000"/>
              <w:left w:val="single" w:sz="4" w:space="0" w:color="000000"/>
              <w:bottom w:val="single" w:sz="4" w:space="0" w:color="auto"/>
              <w:right w:val="single" w:sz="4" w:space="0" w:color="000000"/>
            </w:tcBorders>
          </w:tcPr>
          <w:p w:rsidR="007052F8" w:rsidRDefault="007052F8" w:rsidP="00302EE9">
            <w:pPr>
              <w:rPr>
                <w:lang w:eastAsia="en-US"/>
              </w:rPr>
            </w:pPr>
            <w:r>
              <w:rPr>
                <w:lang w:eastAsia="en-US"/>
              </w:rPr>
              <w:t>финансирование не требуется</w:t>
            </w:r>
          </w:p>
        </w:tc>
        <w:tc>
          <w:tcPr>
            <w:tcW w:w="2811" w:type="dxa"/>
            <w:gridSpan w:val="2"/>
            <w:tcBorders>
              <w:top w:val="single" w:sz="4" w:space="0" w:color="000000"/>
              <w:left w:val="single" w:sz="4" w:space="0" w:color="000000"/>
              <w:bottom w:val="single" w:sz="4" w:space="0" w:color="auto"/>
              <w:right w:val="single" w:sz="4" w:space="0" w:color="000000"/>
            </w:tcBorders>
          </w:tcPr>
          <w:p w:rsidR="007052F8" w:rsidRDefault="007052F8" w:rsidP="004D3DD3">
            <w:pPr>
              <w:ind w:left="-66" w:right="-26"/>
              <w:rPr>
                <w:lang w:eastAsia="en-US"/>
              </w:rPr>
            </w:pPr>
            <w:r>
              <w:rPr>
                <w:lang w:eastAsia="en-US"/>
              </w:rPr>
              <w:t>повышение уровня правовой грамотности в молодежной среде</w:t>
            </w:r>
          </w:p>
        </w:tc>
        <w:tc>
          <w:tcPr>
            <w:tcW w:w="2126" w:type="dxa"/>
            <w:gridSpan w:val="2"/>
            <w:tcBorders>
              <w:top w:val="single" w:sz="4" w:space="0" w:color="000000"/>
              <w:left w:val="single" w:sz="4" w:space="0" w:color="000000"/>
              <w:bottom w:val="single" w:sz="4" w:space="0" w:color="auto"/>
              <w:right w:val="single" w:sz="4" w:space="0" w:color="000000"/>
            </w:tcBorders>
          </w:tcPr>
          <w:p w:rsidR="007052F8" w:rsidRDefault="007052F8" w:rsidP="004D3DD3">
            <w:pPr>
              <w:ind w:left="-22" w:right="-27"/>
              <w:rPr>
                <w:b/>
                <w:bCs/>
                <w:lang w:eastAsia="en-US"/>
              </w:rPr>
            </w:pPr>
            <w:r>
              <w:rPr>
                <w:lang w:eastAsia="en-US"/>
              </w:rPr>
              <w:t xml:space="preserve">охват территории </w:t>
            </w:r>
            <w:r w:rsidR="00F129FE">
              <w:rPr>
                <w:lang w:eastAsia="en-US"/>
              </w:rPr>
              <w:t xml:space="preserve">Красноярского </w:t>
            </w:r>
            <w:r>
              <w:rPr>
                <w:lang w:eastAsia="en-US"/>
              </w:rPr>
              <w:t>сельского поселения</w:t>
            </w:r>
          </w:p>
        </w:tc>
        <w:tc>
          <w:tcPr>
            <w:tcW w:w="1701" w:type="dxa"/>
            <w:tcBorders>
              <w:top w:val="single" w:sz="4" w:space="0" w:color="000000"/>
              <w:left w:val="single" w:sz="4" w:space="0" w:color="000000"/>
              <w:bottom w:val="single" w:sz="4" w:space="0" w:color="auto"/>
              <w:right w:val="single" w:sz="4" w:space="0" w:color="000000"/>
            </w:tcBorders>
          </w:tcPr>
          <w:p w:rsidR="007052F8" w:rsidRDefault="00F129FE" w:rsidP="004D3DD3">
            <w:pPr>
              <w:rPr>
                <w:lang w:eastAsia="en-US"/>
              </w:rPr>
            </w:pPr>
            <w:r>
              <w:rPr>
                <w:lang w:eastAsia="en-US"/>
              </w:rPr>
              <w:t>аналитичес</w:t>
            </w:r>
            <w:r w:rsidR="007052F8">
              <w:rPr>
                <w:lang w:eastAsia="en-US"/>
              </w:rPr>
              <w:t>кий отчет</w:t>
            </w:r>
          </w:p>
          <w:p w:rsidR="007052F8" w:rsidRDefault="007052F8" w:rsidP="004D3DD3">
            <w:pPr>
              <w:rPr>
                <w:lang w:eastAsia="en-US"/>
              </w:rPr>
            </w:pPr>
          </w:p>
        </w:tc>
      </w:tr>
      <w:tr w:rsidR="007052F8" w:rsidTr="004D3DD3">
        <w:tc>
          <w:tcPr>
            <w:tcW w:w="640"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3.2</w:t>
            </w:r>
          </w:p>
        </w:tc>
        <w:tc>
          <w:tcPr>
            <w:tcW w:w="2464" w:type="dxa"/>
            <w:gridSpan w:val="4"/>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Мероприятия по чествованию ветеранов ВОВ в рамках плана «Вахта памяти» и торжественного собрания посвященного Дню Победы.</w:t>
            </w:r>
          </w:p>
        </w:tc>
        <w:tc>
          <w:tcPr>
            <w:tcW w:w="1417" w:type="dxa"/>
            <w:tcBorders>
              <w:top w:val="single" w:sz="4" w:space="0" w:color="000000"/>
              <w:left w:val="single" w:sz="4" w:space="0" w:color="000000"/>
              <w:bottom w:val="single" w:sz="4" w:space="0" w:color="000000"/>
              <w:right w:val="single" w:sz="4" w:space="0" w:color="000000"/>
            </w:tcBorders>
          </w:tcPr>
          <w:p w:rsidR="007052F8" w:rsidRDefault="007052F8" w:rsidP="004D3DD3">
            <w:pPr>
              <w:ind w:left="-50" w:right="-79"/>
              <w:rPr>
                <w:lang w:eastAsia="en-US"/>
              </w:rPr>
            </w:pPr>
            <w:r>
              <w:rPr>
                <w:lang w:eastAsia="en-US"/>
              </w:rPr>
              <w:t>ежегодно</w:t>
            </w:r>
          </w:p>
        </w:tc>
        <w:tc>
          <w:tcPr>
            <w:tcW w:w="2210"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ind w:left="-25" w:right="-66"/>
              <w:rPr>
                <w:lang w:eastAsia="en-US"/>
              </w:rPr>
            </w:pPr>
            <w:r>
              <w:rPr>
                <w:lang w:eastAsia="en-US"/>
              </w:rPr>
              <w:t xml:space="preserve">МБОУ </w:t>
            </w:r>
            <w:r w:rsidR="00536A6C">
              <w:rPr>
                <w:lang w:eastAsia="en-US"/>
              </w:rPr>
              <w:t xml:space="preserve">Красноярска </w:t>
            </w:r>
            <w:r>
              <w:rPr>
                <w:lang w:eastAsia="en-US"/>
              </w:rPr>
              <w:t xml:space="preserve">СОШ </w:t>
            </w:r>
          </w:p>
          <w:p w:rsidR="007052F8" w:rsidRDefault="007052F8" w:rsidP="004D3DD3">
            <w:pPr>
              <w:ind w:left="-25" w:right="-66"/>
              <w:rPr>
                <w:lang w:eastAsia="en-US"/>
              </w:rPr>
            </w:pPr>
            <w:r>
              <w:rPr>
                <w:lang w:eastAsia="en-US"/>
              </w:rPr>
              <w:t>( по согласованию),</w:t>
            </w:r>
          </w:p>
          <w:p w:rsidR="007052F8" w:rsidRDefault="007052F8" w:rsidP="004D3DD3">
            <w:pPr>
              <w:ind w:left="-25" w:right="-66"/>
              <w:rPr>
                <w:lang w:eastAsia="en-US"/>
              </w:rPr>
            </w:pPr>
            <w:r>
              <w:rPr>
                <w:lang w:eastAsia="en-US"/>
              </w:rPr>
              <w:t xml:space="preserve">Администрация </w:t>
            </w:r>
            <w:r w:rsidR="00536A6C">
              <w:rPr>
                <w:lang w:eastAsia="en-US"/>
              </w:rPr>
              <w:t>Красноярского</w:t>
            </w:r>
            <w:r>
              <w:rPr>
                <w:lang w:eastAsia="en-US"/>
              </w:rPr>
              <w:t xml:space="preserve"> сельского поселения,</w:t>
            </w:r>
          </w:p>
          <w:p w:rsidR="007052F8" w:rsidRDefault="007052F8" w:rsidP="004D3DD3">
            <w:pPr>
              <w:ind w:left="-25" w:right="-66"/>
              <w:rPr>
                <w:lang w:eastAsia="en-US"/>
              </w:rPr>
            </w:pPr>
            <w:r>
              <w:rPr>
                <w:lang w:eastAsia="en-US"/>
              </w:rPr>
              <w:t xml:space="preserve">МБУК </w:t>
            </w:r>
            <w:r w:rsidR="002F4CBA">
              <w:rPr>
                <w:lang w:eastAsia="en-US"/>
              </w:rPr>
              <w:t>ЦР К</w:t>
            </w:r>
            <w:r>
              <w:rPr>
                <w:lang w:eastAsia="en-US"/>
              </w:rPr>
              <w:t>С</w:t>
            </w:r>
            <w:r w:rsidR="002F4CBA">
              <w:rPr>
                <w:lang w:eastAsia="en-US"/>
              </w:rPr>
              <w:t>П «Ц</w:t>
            </w:r>
            <w:r>
              <w:rPr>
                <w:lang w:eastAsia="en-US"/>
              </w:rPr>
              <w:t>ДК»</w:t>
            </w:r>
          </w:p>
        </w:tc>
        <w:tc>
          <w:tcPr>
            <w:tcW w:w="1736" w:type="dxa"/>
            <w:tcBorders>
              <w:top w:val="single" w:sz="4" w:space="0" w:color="000000"/>
              <w:left w:val="single" w:sz="4" w:space="0" w:color="000000"/>
              <w:bottom w:val="single" w:sz="4" w:space="0" w:color="000000"/>
              <w:right w:val="single" w:sz="4" w:space="0" w:color="000000"/>
            </w:tcBorders>
          </w:tcPr>
          <w:p w:rsidR="007052F8" w:rsidRDefault="007052F8" w:rsidP="00302EE9">
            <w:pPr>
              <w:rPr>
                <w:lang w:eastAsia="en-US"/>
              </w:rPr>
            </w:pPr>
            <w:r>
              <w:rPr>
                <w:lang w:eastAsia="en-US"/>
              </w:rPr>
              <w:t>финансирование не требуется</w:t>
            </w:r>
          </w:p>
        </w:tc>
        <w:tc>
          <w:tcPr>
            <w:tcW w:w="2811"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ind w:left="-66" w:right="-26"/>
              <w:rPr>
                <w:lang w:eastAsia="en-US"/>
              </w:rPr>
            </w:pPr>
            <w:r>
              <w:rPr>
                <w:lang w:eastAsia="en-US"/>
              </w:rPr>
              <w:t>развитие культуры толерантного отношения и патриотического воспитания  в молодежной среде</w:t>
            </w:r>
          </w:p>
        </w:tc>
        <w:tc>
          <w:tcPr>
            <w:tcW w:w="2126" w:type="dxa"/>
            <w:gridSpan w:val="2"/>
            <w:tcBorders>
              <w:top w:val="single" w:sz="4" w:space="0" w:color="000000"/>
              <w:left w:val="single" w:sz="4" w:space="0" w:color="000000"/>
              <w:bottom w:val="single" w:sz="4" w:space="0" w:color="000000"/>
              <w:right w:val="single" w:sz="4" w:space="0" w:color="000000"/>
            </w:tcBorders>
          </w:tcPr>
          <w:p w:rsidR="002F4CBA" w:rsidRDefault="002F4CBA" w:rsidP="004D3DD3">
            <w:pPr>
              <w:rPr>
                <w:lang w:eastAsia="en-US"/>
              </w:rPr>
            </w:pPr>
            <w:r>
              <w:rPr>
                <w:lang w:eastAsia="en-US"/>
              </w:rPr>
              <w:t>жители Красноярского</w:t>
            </w:r>
          </w:p>
          <w:p w:rsidR="007052F8" w:rsidRDefault="007052F8" w:rsidP="004D3DD3">
            <w:pPr>
              <w:rPr>
                <w:lang w:eastAsia="en-US"/>
              </w:rPr>
            </w:pPr>
            <w:r>
              <w:rPr>
                <w:lang w:eastAsia="en-US"/>
              </w:rPr>
              <w:t>сельского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7052F8" w:rsidRDefault="002F4CBA" w:rsidP="004D3DD3">
            <w:pPr>
              <w:rPr>
                <w:lang w:eastAsia="en-US"/>
              </w:rPr>
            </w:pPr>
            <w:r>
              <w:rPr>
                <w:lang w:eastAsia="en-US"/>
              </w:rPr>
              <w:t>информаци</w:t>
            </w:r>
            <w:r w:rsidR="007052F8">
              <w:rPr>
                <w:lang w:eastAsia="en-US"/>
              </w:rPr>
              <w:t>онная справка</w:t>
            </w:r>
          </w:p>
        </w:tc>
      </w:tr>
      <w:tr w:rsidR="007052F8" w:rsidTr="004D3DD3">
        <w:tc>
          <w:tcPr>
            <w:tcW w:w="640"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3.3</w:t>
            </w:r>
          </w:p>
        </w:tc>
        <w:tc>
          <w:tcPr>
            <w:tcW w:w="2464" w:type="dxa"/>
            <w:gridSpan w:val="4"/>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t xml:space="preserve">Участие в  районном </w:t>
            </w:r>
            <w:r>
              <w:rPr>
                <w:lang w:eastAsia="en-US"/>
              </w:rPr>
              <w:lastRenderedPageBreak/>
              <w:t>фестивале национальных культур «В дружбе народов – единство России»</w:t>
            </w:r>
          </w:p>
        </w:tc>
        <w:tc>
          <w:tcPr>
            <w:tcW w:w="1417" w:type="dxa"/>
            <w:tcBorders>
              <w:top w:val="single" w:sz="4" w:space="0" w:color="000000"/>
              <w:left w:val="single" w:sz="4" w:space="0" w:color="000000"/>
              <w:bottom w:val="single" w:sz="4" w:space="0" w:color="000000"/>
              <w:right w:val="single" w:sz="4" w:space="0" w:color="000000"/>
            </w:tcBorders>
          </w:tcPr>
          <w:p w:rsidR="007052F8" w:rsidRDefault="007052F8" w:rsidP="004D3DD3">
            <w:pPr>
              <w:ind w:left="-50" w:right="-79"/>
              <w:rPr>
                <w:lang w:eastAsia="en-US"/>
              </w:rPr>
            </w:pPr>
            <w:r>
              <w:rPr>
                <w:lang w:eastAsia="en-US"/>
              </w:rPr>
              <w:lastRenderedPageBreak/>
              <w:t>ежегодно</w:t>
            </w:r>
          </w:p>
        </w:tc>
        <w:tc>
          <w:tcPr>
            <w:tcW w:w="2210" w:type="dxa"/>
            <w:gridSpan w:val="2"/>
            <w:tcBorders>
              <w:top w:val="single" w:sz="4" w:space="0" w:color="000000"/>
              <w:left w:val="single" w:sz="4" w:space="0" w:color="000000"/>
              <w:bottom w:val="single" w:sz="4" w:space="0" w:color="000000"/>
              <w:right w:val="single" w:sz="4" w:space="0" w:color="000000"/>
            </w:tcBorders>
          </w:tcPr>
          <w:p w:rsidR="007052F8" w:rsidRDefault="002F4CBA" w:rsidP="004D3DD3">
            <w:pPr>
              <w:ind w:left="-25" w:right="-66"/>
              <w:rPr>
                <w:lang w:eastAsia="en-US"/>
              </w:rPr>
            </w:pPr>
            <w:r>
              <w:rPr>
                <w:lang w:eastAsia="en-US"/>
              </w:rPr>
              <w:t>МБУК ЦР КСП «ЦДК»</w:t>
            </w:r>
            <w:r w:rsidR="007052F8">
              <w:rPr>
                <w:lang w:eastAsia="en-US"/>
              </w:rPr>
              <w:t xml:space="preserve"> </w:t>
            </w:r>
            <w:r w:rsidR="007052F8">
              <w:rPr>
                <w:lang w:eastAsia="en-US"/>
              </w:rPr>
              <w:lastRenderedPageBreak/>
              <w:t xml:space="preserve">Администрация </w:t>
            </w:r>
            <w:r>
              <w:rPr>
                <w:lang w:eastAsia="en-US"/>
              </w:rPr>
              <w:t xml:space="preserve">Красноярского </w:t>
            </w:r>
            <w:r w:rsidR="007052F8">
              <w:rPr>
                <w:lang w:eastAsia="en-US"/>
              </w:rPr>
              <w:t>сельского поселения</w:t>
            </w:r>
          </w:p>
        </w:tc>
        <w:tc>
          <w:tcPr>
            <w:tcW w:w="1736"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lastRenderedPageBreak/>
              <w:t xml:space="preserve"> в пределах </w:t>
            </w:r>
            <w:r>
              <w:rPr>
                <w:lang w:eastAsia="en-US"/>
              </w:rPr>
              <w:lastRenderedPageBreak/>
              <w:t xml:space="preserve">средств, предусмотренных в бюджете </w:t>
            </w:r>
            <w:r w:rsidR="002F4CBA">
              <w:rPr>
                <w:lang w:eastAsia="en-US"/>
              </w:rPr>
              <w:t xml:space="preserve">Красноярского </w:t>
            </w:r>
            <w:r>
              <w:rPr>
                <w:lang w:eastAsia="en-US"/>
              </w:rPr>
              <w:t>сельского поселения</w:t>
            </w:r>
          </w:p>
        </w:tc>
        <w:tc>
          <w:tcPr>
            <w:tcW w:w="2811"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ind w:left="-66" w:right="-26"/>
              <w:rPr>
                <w:lang w:eastAsia="en-US"/>
              </w:rPr>
            </w:pPr>
            <w:r>
              <w:rPr>
                <w:lang w:eastAsia="en-US"/>
              </w:rPr>
              <w:lastRenderedPageBreak/>
              <w:t xml:space="preserve">сохранение и развитие </w:t>
            </w:r>
            <w:r>
              <w:rPr>
                <w:lang w:eastAsia="en-US"/>
              </w:rPr>
              <w:lastRenderedPageBreak/>
              <w:t xml:space="preserve">традиционной культуры, укрепление единства и духовной общности многонационального населения </w:t>
            </w:r>
            <w:r w:rsidR="002F4CBA">
              <w:rPr>
                <w:lang w:eastAsia="en-US"/>
              </w:rPr>
              <w:t>Красноярского</w:t>
            </w:r>
            <w:r>
              <w:rPr>
                <w:lang w:eastAsia="en-US"/>
              </w:rPr>
              <w:t xml:space="preserve"> сельского поселения </w:t>
            </w:r>
          </w:p>
        </w:tc>
        <w:tc>
          <w:tcPr>
            <w:tcW w:w="2126"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lastRenderedPageBreak/>
              <w:t xml:space="preserve">жители </w:t>
            </w:r>
            <w:r w:rsidR="002F4CBA">
              <w:rPr>
                <w:lang w:eastAsia="en-US"/>
              </w:rPr>
              <w:lastRenderedPageBreak/>
              <w:t>Красноярского</w:t>
            </w:r>
            <w:r>
              <w:rPr>
                <w:lang w:eastAsia="en-US"/>
              </w:rPr>
              <w:t xml:space="preserve"> сельского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r>
              <w:rPr>
                <w:lang w:eastAsia="en-US"/>
              </w:rPr>
              <w:lastRenderedPageBreak/>
              <w:t xml:space="preserve">информационная </w:t>
            </w:r>
            <w:r>
              <w:rPr>
                <w:lang w:eastAsia="en-US"/>
              </w:rPr>
              <w:lastRenderedPageBreak/>
              <w:t>справка, отчет о проделанной работе</w:t>
            </w:r>
          </w:p>
        </w:tc>
      </w:tr>
      <w:tr w:rsidR="007052F8" w:rsidTr="004D3DD3">
        <w:tc>
          <w:tcPr>
            <w:tcW w:w="640"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p>
        </w:tc>
        <w:tc>
          <w:tcPr>
            <w:tcW w:w="2464" w:type="dxa"/>
            <w:gridSpan w:val="4"/>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7052F8" w:rsidRDefault="007052F8" w:rsidP="004D3DD3">
            <w:pPr>
              <w:ind w:left="-50" w:right="-79"/>
              <w:rPr>
                <w:lang w:eastAsia="en-US"/>
              </w:rPr>
            </w:pPr>
          </w:p>
        </w:tc>
        <w:tc>
          <w:tcPr>
            <w:tcW w:w="2210"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ind w:left="-25" w:right="-66"/>
              <w:rPr>
                <w:lang w:eastAsia="en-US"/>
              </w:rPr>
            </w:pPr>
          </w:p>
        </w:tc>
        <w:tc>
          <w:tcPr>
            <w:tcW w:w="1736"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p>
        </w:tc>
        <w:tc>
          <w:tcPr>
            <w:tcW w:w="2811"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ind w:left="-66" w:right="-26"/>
              <w:rPr>
                <w:lang w:eastAsia="en-US"/>
              </w:rPr>
            </w:pPr>
          </w:p>
        </w:tc>
        <w:tc>
          <w:tcPr>
            <w:tcW w:w="2126"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p>
        </w:tc>
      </w:tr>
      <w:tr w:rsidR="007052F8" w:rsidTr="002F4CBA">
        <w:trPr>
          <w:trHeight w:val="299"/>
        </w:trPr>
        <w:tc>
          <w:tcPr>
            <w:tcW w:w="640"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p>
        </w:tc>
        <w:tc>
          <w:tcPr>
            <w:tcW w:w="2464" w:type="dxa"/>
            <w:gridSpan w:val="4"/>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7052F8" w:rsidRDefault="007052F8" w:rsidP="004D3DD3">
            <w:pPr>
              <w:ind w:left="-50" w:right="-79"/>
              <w:rPr>
                <w:lang w:eastAsia="en-US"/>
              </w:rPr>
            </w:pPr>
          </w:p>
        </w:tc>
        <w:tc>
          <w:tcPr>
            <w:tcW w:w="2210"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ind w:left="-25" w:right="-66"/>
              <w:rPr>
                <w:lang w:eastAsia="en-US"/>
              </w:rPr>
            </w:pPr>
          </w:p>
        </w:tc>
        <w:tc>
          <w:tcPr>
            <w:tcW w:w="1736"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p>
        </w:tc>
        <w:tc>
          <w:tcPr>
            <w:tcW w:w="2811"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ind w:left="-66" w:right="-26"/>
              <w:rPr>
                <w:lang w:eastAsia="en-US"/>
              </w:rPr>
            </w:pPr>
          </w:p>
        </w:tc>
        <w:tc>
          <w:tcPr>
            <w:tcW w:w="2126" w:type="dxa"/>
            <w:gridSpan w:val="2"/>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p>
        </w:tc>
      </w:tr>
      <w:tr w:rsidR="007052F8" w:rsidTr="004D3DD3">
        <w:tc>
          <w:tcPr>
            <w:tcW w:w="640" w:type="dxa"/>
            <w:tcBorders>
              <w:top w:val="single" w:sz="4" w:space="0" w:color="000000"/>
              <w:left w:val="single" w:sz="4" w:space="0" w:color="000000"/>
              <w:bottom w:val="single" w:sz="4" w:space="0" w:color="000000"/>
              <w:right w:val="single" w:sz="4" w:space="0" w:color="000000"/>
            </w:tcBorders>
          </w:tcPr>
          <w:p w:rsidR="007052F8" w:rsidRDefault="007052F8" w:rsidP="004D3DD3">
            <w:pPr>
              <w:rPr>
                <w:lang w:eastAsia="en-US"/>
              </w:rPr>
            </w:pPr>
          </w:p>
        </w:tc>
        <w:tc>
          <w:tcPr>
            <w:tcW w:w="14465" w:type="dxa"/>
            <w:gridSpan w:val="13"/>
            <w:tcBorders>
              <w:top w:val="single" w:sz="4" w:space="0" w:color="000000"/>
              <w:left w:val="single" w:sz="4" w:space="0" w:color="000000"/>
              <w:bottom w:val="single" w:sz="4" w:space="0" w:color="000000"/>
              <w:right w:val="single" w:sz="4" w:space="0" w:color="000000"/>
            </w:tcBorders>
          </w:tcPr>
          <w:p w:rsidR="007052F8" w:rsidRDefault="007052F8" w:rsidP="002F4CBA">
            <w:pPr>
              <w:jc w:val="center"/>
              <w:rPr>
                <w:b/>
                <w:bCs/>
                <w:lang w:eastAsia="en-US"/>
              </w:rPr>
            </w:pPr>
            <w:r>
              <w:rPr>
                <w:b/>
                <w:bCs/>
                <w:lang w:eastAsia="en-US"/>
              </w:rPr>
              <w:t>4. Обеспечение межэтнического согласия, гармонизации</w:t>
            </w:r>
          </w:p>
          <w:p w:rsidR="007052F8" w:rsidRDefault="007052F8" w:rsidP="002F4CBA">
            <w:pPr>
              <w:jc w:val="center"/>
              <w:rPr>
                <w:lang w:eastAsia="en-US"/>
              </w:rPr>
            </w:pPr>
            <w:r>
              <w:rPr>
                <w:b/>
                <w:bCs/>
                <w:lang w:eastAsia="en-US"/>
              </w:rPr>
              <w:t xml:space="preserve">межэтнических отношений на территории </w:t>
            </w:r>
            <w:r w:rsidR="002F4CBA">
              <w:rPr>
                <w:b/>
                <w:bCs/>
                <w:lang w:eastAsia="en-US"/>
              </w:rPr>
              <w:t>Красноярского</w:t>
            </w:r>
            <w:r>
              <w:rPr>
                <w:b/>
                <w:bCs/>
                <w:lang w:eastAsia="en-US"/>
              </w:rPr>
              <w:t xml:space="preserve">  сельского поселения</w:t>
            </w:r>
            <w:r w:rsidR="002F4CBA">
              <w:rPr>
                <w:b/>
                <w:bCs/>
                <w:lang w:eastAsia="en-US"/>
              </w:rPr>
              <w:t xml:space="preserve"> Цимлянского района</w:t>
            </w:r>
          </w:p>
        </w:tc>
      </w:tr>
      <w:tr w:rsidR="002F4CBA" w:rsidTr="004D3DD3">
        <w:tc>
          <w:tcPr>
            <w:tcW w:w="640" w:type="dxa"/>
            <w:tcBorders>
              <w:top w:val="single" w:sz="4" w:space="0" w:color="000000"/>
              <w:left w:val="single" w:sz="4" w:space="0" w:color="000000"/>
              <w:bottom w:val="single" w:sz="4" w:space="0" w:color="000000"/>
              <w:right w:val="single" w:sz="4" w:space="0" w:color="000000"/>
            </w:tcBorders>
          </w:tcPr>
          <w:p w:rsidR="002F4CBA" w:rsidRDefault="002F4CBA" w:rsidP="004D3DD3">
            <w:pPr>
              <w:rPr>
                <w:lang w:eastAsia="en-US"/>
              </w:rPr>
            </w:pPr>
            <w:r>
              <w:rPr>
                <w:lang w:eastAsia="en-US"/>
              </w:rPr>
              <w:t>4.1</w:t>
            </w:r>
          </w:p>
        </w:tc>
        <w:tc>
          <w:tcPr>
            <w:tcW w:w="2464" w:type="dxa"/>
            <w:gridSpan w:val="4"/>
            <w:tcBorders>
              <w:top w:val="single" w:sz="4" w:space="0" w:color="000000"/>
              <w:left w:val="single" w:sz="4" w:space="0" w:color="000000"/>
              <w:bottom w:val="single" w:sz="4" w:space="0" w:color="000000"/>
              <w:right w:val="single" w:sz="4" w:space="0" w:color="000000"/>
            </w:tcBorders>
          </w:tcPr>
          <w:p w:rsidR="002F4CBA" w:rsidRDefault="002F4CBA" w:rsidP="004D3DD3">
            <w:pPr>
              <w:rPr>
                <w:lang w:eastAsia="en-US"/>
              </w:rPr>
            </w:pPr>
            <w:r>
              <w:rPr>
                <w:lang w:eastAsia="en-US"/>
              </w:rPr>
              <w:t>Участие в социологических исследованиях по вопросам гармонизации межэтнических отношений</w:t>
            </w:r>
          </w:p>
        </w:tc>
        <w:tc>
          <w:tcPr>
            <w:tcW w:w="1417" w:type="dxa"/>
            <w:tcBorders>
              <w:top w:val="single" w:sz="4" w:space="0" w:color="000000"/>
              <w:left w:val="single" w:sz="4" w:space="0" w:color="000000"/>
              <w:bottom w:val="single" w:sz="4" w:space="0" w:color="000000"/>
              <w:right w:val="single" w:sz="4" w:space="0" w:color="000000"/>
            </w:tcBorders>
          </w:tcPr>
          <w:p w:rsidR="002F4CBA" w:rsidRDefault="002F4CBA" w:rsidP="004D3DD3">
            <w:pPr>
              <w:ind w:left="-78" w:right="-37"/>
              <w:rPr>
                <w:lang w:eastAsia="en-US"/>
              </w:rPr>
            </w:pPr>
            <w:r>
              <w:rPr>
                <w:lang w:eastAsia="en-US"/>
              </w:rPr>
              <w:t>по плану министерства внутренней и информационной политики Ростовской области</w:t>
            </w:r>
          </w:p>
        </w:tc>
        <w:tc>
          <w:tcPr>
            <w:tcW w:w="2210" w:type="dxa"/>
            <w:gridSpan w:val="2"/>
            <w:tcBorders>
              <w:top w:val="single" w:sz="4" w:space="0" w:color="000000"/>
              <w:left w:val="single" w:sz="4" w:space="0" w:color="000000"/>
              <w:bottom w:val="single" w:sz="4" w:space="0" w:color="000000"/>
              <w:right w:val="single" w:sz="4" w:space="0" w:color="000000"/>
            </w:tcBorders>
          </w:tcPr>
          <w:p w:rsidR="002F4CBA" w:rsidRDefault="002F4CBA" w:rsidP="004D3DD3">
            <w:pPr>
              <w:ind w:right="-38"/>
              <w:rPr>
                <w:lang w:eastAsia="en-US"/>
              </w:rPr>
            </w:pPr>
            <w:r>
              <w:rPr>
                <w:lang w:eastAsia="en-US"/>
              </w:rPr>
              <w:t>Главный специалист Черневский И.М.</w:t>
            </w:r>
          </w:p>
          <w:p w:rsidR="002F4CBA" w:rsidRDefault="002F4CBA" w:rsidP="004D3DD3">
            <w:pPr>
              <w:ind w:right="-38"/>
              <w:rPr>
                <w:lang w:eastAsia="en-US"/>
              </w:rPr>
            </w:pPr>
            <w:r>
              <w:rPr>
                <w:lang w:eastAsia="en-US"/>
              </w:rPr>
              <w:t xml:space="preserve">Заведующий сектором по социальной работе </w:t>
            </w:r>
          </w:p>
          <w:p w:rsidR="002F4CBA" w:rsidRDefault="002F4CBA" w:rsidP="004D3DD3">
            <w:pPr>
              <w:ind w:right="-38"/>
              <w:rPr>
                <w:lang w:eastAsia="en-US"/>
              </w:rPr>
            </w:pPr>
            <w:r>
              <w:rPr>
                <w:lang w:eastAsia="en-US"/>
              </w:rPr>
              <w:t>Садкова Т.В.</w:t>
            </w:r>
          </w:p>
          <w:p w:rsidR="002F4CBA" w:rsidRDefault="002F4CBA" w:rsidP="004D3DD3">
            <w:pPr>
              <w:ind w:right="-52"/>
              <w:rPr>
                <w:lang w:eastAsia="en-US"/>
              </w:rPr>
            </w:pPr>
          </w:p>
        </w:tc>
        <w:tc>
          <w:tcPr>
            <w:tcW w:w="1736" w:type="dxa"/>
            <w:tcBorders>
              <w:top w:val="single" w:sz="4" w:space="0" w:color="000000"/>
              <w:left w:val="single" w:sz="4" w:space="0" w:color="000000"/>
              <w:bottom w:val="single" w:sz="4" w:space="0" w:color="000000"/>
              <w:right w:val="single" w:sz="4" w:space="0" w:color="000000"/>
            </w:tcBorders>
          </w:tcPr>
          <w:p w:rsidR="002F4CBA" w:rsidRDefault="002F4CBA" w:rsidP="004D3DD3">
            <w:pPr>
              <w:rPr>
                <w:lang w:eastAsia="en-US"/>
              </w:rPr>
            </w:pPr>
            <w:r>
              <w:rPr>
                <w:lang w:eastAsia="en-US"/>
              </w:rPr>
              <w:t xml:space="preserve">в соответствии с областным бюджетом предусмотренных министерству внутренней и информационной политики </w:t>
            </w:r>
          </w:p>
          <w:p w:rsidR="002F4CBA" w:rsidRDefault="002F4CBA" w:rsidP="004D3DD3">
            <w:pPr>
              <w:rPr>
                <w:lang w:eastAsia="en-US"/>
              </w:rPr>
            </w:pPr>
            <w:r>
              <w:rPr>
                <w:lang w:eastAsia="en-US"/>
              </w:rPr>
              <w:t>Ростовской области</w:t>
            </w:r>
          </w:p>
        </w:tc>
        <w:tc>
          <w:tcPr>
            <w:tcW w:w="2811" w:type="dxa"/>
            <w:gridSpan w:val="2"/>
            <w:tcBorders>
              <w:top w:val="single" w:sz="4" w:space="0" w:color="000000"/>
              <w:left w:val="single" w:sz="4" w:space="0" w:color="000000"/>
              <w:bottom w:val="single" w:sz="4" w:space="0" w:color="000000"/>
              <w:right w:val="single" w:sz="4" w:space="0" w:color="000000"/>
            </w:tcBorders>
          </w:tcPr>
          <w:p w:rsidR="002F4CBA" w:rsidRDefault="002F4CBA" w:rsidP="004D3DD3">
            <w:pPr>
              <w:rPr>
                <w:lang w:eastAsia="en-US"/>
              </w:rPr>
            </w:pPr>
            <w:r>
              <w:rPr>
                <w:lang w:eastAsia="en-US"/>
              </w:rPr>
              <w:t>обеспечение межэтнического согласия, гармонизация межэтнических отношений</w:t>
            </w:r>
          </w:p>
        </w:tc>
        <w:tc>
          <w:tcPr>
            <w:tcW w:w="2126" w:type="dxa"/>
            <w:gridSpan w:val="2"/>
            <w:tcBorders>
              <w:top w:val="single" w:sz="4" w:space="0" w:color="000000"/>
              <w:left w:val="single" w:sz="4" w:space="0" w:color="000000"/>
              <w:bottom w:val="single" w:sz="4" w:space="0" w:color="000000"/>
              <w:right w:val="single" w:sz="4" w:space="0" w:color="000000"/>
            </w:tcBorders>
          </w:tcPr>
          <w:p w:rsidR="002F4CBA" w:rsidRDefault="002F4CBA" w:rsidP="004D3DD3">
            <w:pPr>
              <w:rPr>
                <w:lang w:eastAsia="en-US"/>
              </w:rPr>
            </w:pPr>
            <w:r>
              <w:rPr>
                <w:lang w:eastAsia="en-US"/>
              </w:rPr>
              <w:t>по плану министерства внутренней и информационной политики Ростовской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2F4CBA" w:rsidRDefault="002F4CBA" w:rsidP="004D3DD3">
            <w:pPr>
              <w:rPr>
                <w:lang w:eastAsia="en-US"/>
              </w:rPr>
            </w:pPr>
            <w:r>
              <w:rPr>
                <w:lang w:eastAsia="en-US"/>
              </w:rPr>
              <w:t>результаты социологических исследований</w:t>
            </w:r>
          </w:p>
        </w:tc>
      </w:tr>
      <w:tr w:rsidR="002F4CBA" w:rsidTr="004D3DD3">
        <w:tc>
          <w:tcPr>
            <w:tcW w:w="640" w:type="dxa"/>
            <w:tcBorders>
              <w:top w:val="single" w:sz="4" w:space="0" w:color="000000"/>
              <w:left w:val="single" w:sz="4" w:space="0" w:color="000000"/>
              <w:bottom w:val="single" w:sz="4" w:space="0" w:color="000000"/>
              <w:right w:val="single" w:sz="4" w:space="0" w:color="000000"/>
            </w:tcBorders>
          </w:tcPr>
          <w:p w:rsidR="002F4CBA" w:rsidRDefault="002F4CBA" w:rsidP="004D3DD3">
            <w:pPr>
              <w:rPr>
                <w:lang w:eastAsia="en-US"/>
              </w:rPr>
            </w:pPr>
          </w:p>
        </w:tc>
        <w:tc>
          <w:tcPr>
            <w:tcW w:w="14465" w:type="dxa"/>
            <w:gridSpan w:val="13"/>
            <w:tcBorders>
              <w:top w:val="single" w:sz="4" w:space="0" w:color="000000"/>
              <w:left w:val="single" w:sz="4" w:space="0" w:color="000000"/>
              <w:bottom w:val="single" w:sz="4" w:space="0" w:color="000000"/>
              <w:right w:val="single" w:sz="4" w:space="0" w:color="000000"/>
            </w:tcBorders>
          </w:tcPr>
          <w:p w:rsidR="002F4CBA" w:rsidRDefault="002F4CBA" w:rsidP="002F4CBA">
            <w:pPr>
              <w:jc w:val="center"/>
              <w:rPr>
                <w:b/>
                <w:bCs/>
                <w:lang w:eastAsia="en-US"/>
              </w:rPr>
            </w:pPr>
            <w:r>
              <w:rPr>
                <w:b/>
                <w:bCs/>
                <w:lang w:eastAsia="en-US"/>
              </w:rPr>
              <w:t>5. Информационно-пропагандистские мероприятия</w:t>
            </w:r>
          </w:p>
        </w:tc>
      </w:tr>
      <w:tr w:rsidR="002F4CBA" w:rsidTr="004D3DD3">
        <w:tc>
          <w:tcPr>
            <w:tcW w:w="640" w:type="dxa"/>
            <w:tcBorders>
              <w:top w:val="single" w:sz="4" w:space="0" w:color="000000"/>
              <w:left w:val="single" w:sz="4" w:space="0" w:color="000000"/>
              <w:bottom w:val="single" w:sz="4" w:space="0" w:color="000000"/>
              <w:right w:val="single" w:sz="4" w:space="0" w:color="000000"/>
            </w:tcBorders>
          </w:tcPr>
          <w:p w:rsidR="002F4CBA" w:rsidRDefault="002F4CBA" w:rsidP="004D3DD3">
            <w:pPr>
              <w:rPr>
                <w:lang w:eastAsia="en-US"/>
              </w:rPr>
            </w:pPr>
            <w:r>
              <w:rPr>
                <w:lang w:eastAsia="en-US"/>
              </w:rPr>
              <w:t>5.1</w:t>
            </w:r>
          </w:p>
        </w:tc>
        <w:tc>
          <w:tcPr>
            <w:tcW w:w="2464" w:type="dxa"/>
            <w:gridSpan w:val="4"/>
            <w:tcBorders>
              <w:top w:val="single" w:sz="4" w:space="0" w:color="000000"/>
              <w:left w:val="single" w:sz="4" w:space="0" w:color="000000"/>
              <w:bottom w:val="single" w:sz="4" w:space="0" w:color="000000"/>
              <w:right w:val="single" w:sz="4" w:space="0" w:color="000000"/>
            </w:tcBorders>
          </w:tcPr>
          <w:p w:rsidR="002F4CBA" w:rsidRDefault="002F4CBA" w:rsidP="004D3DD3">
            <w:pPr>
              <w:rPr>
                <w:lang w:eastAsia="en-US"/>
              </w:rPr>
            </w:pPr>
            <w:r>
              <w:rPr>
                <w:lang w:eastAsia="en-US"/>
              </w:rPr>
              <w:t>Осуществления комплекса мероприятий по выявлению и пресечению изготовления, распространения литературы, аудио-видеоматериалов экстремистского толка, пропагандирующих разжигание национальной, расовой и религиозной вражды</w:t>
            </w:r>
          </w:p>
        </w:tc>
        <w:tc>
          <w:tcPr>
            <w:tcW w:w="1417" w:type="dxa"/>
            <w:tcBorders>
              <w:top w:val="single" w:sz="4" w:space="0" w:color="000000"/>
              <w:left w:val="single" w:sz="4" w:space="0" w:color="000000"/>
              <w:bottom w:val="single" w:sz="4" w:space="0" w:color="000000"/>
              <w:right w:val="single" w:sz="4" w:space="0" w:color="000000"/>
            </w:tcBorders>
          </w:tcPr>
          <w:p w:rsidR="002F4CBA" w:rsidRDefault="002F4CBA" w:rsidP="004D3DD3">
            <w:pPr>
              <w:rPr>
                <w:lang w:eastAsia="en-US"/>
              </w:rPr>
            </w:pPr>
            <w:r>
              <w:rPr>
                <w:lang w:eastAsia="en-US"/>
              </w:rPr>
              <w:t>Весь период</w:t>
            </w:r>
          </w:p>
        </w:tc>
        <w:tc>
          <w:tcPr>
            <w:tcW w:w="2210" w:type="dxa"/>
            <w:gridSpan w:val="2"/>
            <w:tcBorders>
              <w:top w:val="single" w:sz="4" w:space="0" w:color="000000"/>
              <w:left w:val="single" w:sz="4" w:space="0" w:color="000000"/>
              <w:bottom w:val="single" w:sz="4" w:space="0" w:color="000000"/>
              <w:right w:val="single" w:sz="4" w:space="0" w:color="000000"/>
            </w:tcBorders>
          </w:tcPr>
          <w:p w:rsidR="002F4CBA" w:rsidRDefault="002F4CBA" w:rsidP="002F4CBA">
            <w:pPr>
              <w:rPr>
                <w:lang w:eastAsia="en-US"/>
              </w:rPr>
            </w:pPr>
            <w:r>
              <w:rPr>
                <w:lang w:eastAsia="en-US"/>
              </w:rPr>
              <w:t>№5 МУ МВД России «Волгодонское»</w:t>
            </w:r>
          </w:p>
          <w:p w:rsidR="002F4CBA" w:rsidRDefault="002F4CBA" w:rsidP="004D3DD3">
            <w:pPr>
              <w:rPr>
                <w:lang w:eastAsia="en-US"/>
              </w:rPr>
            </w:pPr>
            <w:r>
              <w:rPr>
                <w:lang w:eastAsia="en-US"/>
              </w:rPr>
              <w:t xml:space="preserve"> (по согласованию)</w:t>
            </w:r>
          </w:p>
          <w:p w:rsidR="002F4CBA" w:rsidRDefault="002F4CBA" w:rsidP="002F4CBA">
            <w:pPr>
              <w:ind w:right="-38"/>
              <w:rPr>
                <w:lang w:eastAsia="en-US"/>
              </w:rPr>
            </w:pPr>
            <w:r>
              <w:rPr>
                <w:lang w:eastAsia="en-US"/>
              </w:rPr>
              <w:t>Глава Администрации, Главный специалист Черневский И.М.</w:t>
            </w:r>
          </w:p>
          <w:p w:rsidR="002F4CBA" w:rsidRDefault="002F4CBA" w:rsidP="002F4CBA">
            <w:pPr>
              <w:ind w:right="-38"/>
              <w:rPr>
                <w:lang w:eastAsia="en-US"/>
              </w:rPr>
            </w:pPr>
            <w:r>
              <w:rPr>
                <w:lang w:eastAsia="en-US"/>
              </w:rPr>
              <w:t xml:space="preserve">Заведующий сектором по социальной работе </w:t>
            </w:r>
          </w:p>
          <w:p w:rsidR="002F4CBA" w:rsidRDefault="002F4CBA" w:rsidP="002F4CBA">
            <w:pPr>
              <w:ind w:right="-38"/>
              <w:rPr>
                <w:lang w:eastAsia="en-US"/>
              </w:rPr>
            </w:pPr>
            <w:r>
              <w:rPr>
                <w:lang w:eastAsia="en-US"/>
              </w:rPr>
              <w:t>Садкова Т.В.</w:t>
            </w:r>
          </w:p>
          <w:p w:rsidR="002F4CBA" w:rsidRDefault="002F4CBA" w:rsidP="004D3DD3">
            <w:pPr>
              <w:ind w:left="-53" w:right="-38"/>
              <w:rPr>
                <w:lang w:eastAsia="en-US"/>
              </w:rPr>
            </w:pPr>
          </w:p>
        </w:tc>
        <w:tc>
          <w:tcPr>
            <w:tcW w:w="1736" w:type="dxa"/>
            <w:tcBorders>
              <w:top w:val="single" w:sz="4" w:space="0" w:color="000000"/>
              <w:left w:val="single" w:sz="4" w:space="0" w:color="000000"/>
              <w:bottom w:val="single" w:sz="4" w:space="0" w:color="000000"/>
              <w:right w:val="single" w:sz="4" w:space="0" w:color="000000"/>
            </w:tcBorders>
          </w:tcPr>
          <w:p w:rsidR="002F4CBA" w:rsidRDefault="002F4CBA" w:rsidP="00302EE9">
            <w:pPr>
              <w:rPr>
                <w:lang w:eastAsia="en-US"/>
              </w:rPr>
            </w:pPr>
            <w:r>
              <w:rPr>
                <w:lang w:eastAsia="en-US"/>
              </w:rPr>
              <w:t>финансирование не требуется</w:t>
            </w:r>
          </w:p>
        </w:tc>
        <w:tc>
          <w:tcPr>
            <w:tcW w:w="2811" w:type="dxa"/>
            <w:gridSpan w:val="2"/>
            <w:tcBorders>
              <w:top w:val="single" w:sz="4" w:space="0" w:color="000000"/>
              <w:left w:val="single" w:sz="4" w:space="0" w:color="000000"/>
              <w:bottom w:val="single" w:sz="4" w:space="0" w:color="000000"/>
              <w:right w:val="single" w:sz="4" w:space="0" w:color="000000"/>
            </w:tcBorders>
          </w:tcPr>
          <w:p w:rsidR="002F4CBA" w:rsidRDefault="002F4CBA" w:rsidP="004D3DD3">
            <w:pPr>
              <w:rPr>
                <w:lang w:eastAsia="en-US"/>
              </w:rPr>
            </w:pPr>
            <w:r>
              <w:rPr>
                <w:lang w:eastAsia="en-US"/>
              </w:rPr>
              <w:t>противодействие проявлениям экстремизма и разжигание национальной, расовой и религиозной вражды</w:t>
            </w:r>
          </w:p>
        </w:tc>
        <w:tc>
          <w:tcPr>
            <w:tcW w:w="2126" w:type="dxa"/>
            <w:gridSpan w:val="2"/>
            <w:tcBorders>
              <w:top w:val="single" w:sz="4" w:space="0" w:color="000000"/>
              <w:left w:val="single" w:sz="4" w:space="0" w:color="000000"/>
              <w:bottom w:val="single" w:sz="4" w:space="0" w:color="000000"/>
              <w:right w:val="single" w:sz="4" w:space="0" w:color="000000"/>
            </w:tcBorders>
          </w:tcPr>
          <w:p w:rsidR="002F4CBA" w:rsidRDefault="002F4CBA" w:rsidP="004D3DD3">
            <w:pPr>
              <w:rPr>
                <w:lang w:eastAsia="en-US"/>
              </w:rPr>
            </w:pPr>
            <w:r>
              <w:rPr>
                <w:lang w:eastAsia="en-US"/>
              </w:rPr>
              <w:t>жители Красноярского сельского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2F4CBA" w:rsidRDefault="002F4CBA" w:rsidP="004D3DD3">
            <w:pPr>
              <w:rPr>
                <w:lang w:eastAsia="en-US"/>
              </w:rPr>
            </w:pPr>
            <w:r>
              <w:rPr>
                <w:lang w:eastAsia="en-US"/>
              </w:rPr>
              <w:t>отчет о проделанной работе</w:t>
            </w:r>
          </w:p>
        </w:tc>
      </w:tr>
      <w:tr w:rsidR="002F4CBA" w:rsidTr="004D3DD3">
        <w:tc>
          <w:tcPr>
            <w:tcW w:w="15105" w:type="dxa"/>
            <w:gridSpan w:val="14"/>
            <w:tcBorders>
              <w:top w:val="single" w:sz="4" w:space="0" w:color="000000"/>
              <w:left w:val="single" w:sz="4" w:space="0" w:color="000000"/>
              <w:bottom w:val="single" w:sz="4" w:space="0" w:color="000000"/>
              <w:right w:val="single" w:sz="4" w:space="0" w:color="000000"/>
            </w:tcBorders>
          </w:tcPr>
          <w:p w:rsidR="002F4CBA" w:rsidRDefault="002F4CBA" w:rsidP="002F4CBA">
            <w:pPr>
              <w:jc w:val="center"/>
              <w:rPr>
                <w:b/>
                <w:lang w:eastAsia="en-US"/>
              </w:rPr>
            </w:pPr>
            <w:r>
              <w:rPr>
                <w:b/>
                <w:lang w:eastAsia="en-US"/>
              </w:rPr>
              <w:t>6. Привлечение народной дружины к обеспечению общественной безопасности</w:t>
            </w:r>
          </w:p>
        </w:tc>
      </w:tr>
      <w:tr w:rsidR="002F4CBA" w:rsidTr="004D3DD3">
        <w:trPr>
          <w:trHeight w:val="4291"/>
        </w:trPr>
        <w:tc>
          <w:tcPr>
            <w:tcW w:w="789" w:type="dxa"/>
            <w:gridSpan w:val="3"/>
            <w:tcBorders>
              <w:top w:val="single" w:sz="4" w:space="0" w:color="000000"/>
              <w:left w:val="single" w:sz="4" w:space="0" w:color="000000"/>
              <w:bottom w:val="single" w:sz="4" w:space="0" w:color="000000"/>
              <w:right w:val="single" w:sz="4" w:space="0" w:color="000000"/>
            </w:tcBorders>
          </w:tcPr>
          <w:p w:rsidR="002F4CBA" w:rsidRDefault="002F4CBA" w:rsidP="004D3DD3">
            <w:pPr>
              <w:rPr>
                <w:lang w:eastAsia="en-US"/>
              </w:rPr>
            </w:pPr>
            <w:r>
              <w:rPr>
                <w:lang w:eastAsia="en-US"/>
              </w:rPr>
              <w:lastRenderedPageBreak/>
              <w:t>6.1</w:t>
            </w:r>
          </w:p>
        </w:tc>
        <w:tc>
          <w:tcPr>
            <w:tcW w:w="2315" w:type="dxa"/>
            <w:gridSpan w:val="2"/>
            <w:tcBorders>
              <w:top w:val="single" w:sz="4" w:space="0" w:color="000000"/>
              <w:left w:val="single" w:sz="4" w:space="0" w:color="000000"/>
              <w:bottom w:val="single" w:sz="4" w:space="0" w:color="000000"/>
              <w:right w:val="single" w:sz="4" w:space="0" w:color="000000"/>
            </w:tcBorders>
          </w:tcPr>
          <w:p w:rsidR="002F4CBA" w:rsidRDefault="002F4CBA" w:rsidP="004D3DD3">
            <w:pPr>
              <w:rPr>
                <w:rStyle w:val="onenewstext"/>
                <w:lang w:eastAsia="en-US"/>
              </w:rPr>
            </w:pPr>
            <w:r>
              <w:rPr>
                <w:rStyle w:val="onenewstext"/>
                <w:lang w:eastAsia="en-US"/>
              </w:rPr>
              <w:t xml:space="preserve">Осуществление комплекса мер по увеличению численности народной дружины Красноярского сельского поселения </w:t>
            </w:r>
          </w:p>
        </w:tc>
        <w:tc>
          <w:tcPr>
            <w:tcW w:w="1417" w:type="dxa"/>
            <w:tcBorders>
              <w:top w:val="single" w:sz="4" w:space="0" w:color="000000"/>
              <w:left w:val="single" w:sz="4" w:space="0" w:color="000000"/>
              <w:bottom w:val="single" w:sz="4" w:space="0" w:color="000000"/>
              <w:right w:val="single" w:sz="4" w:space="0" w:color="000000"/>
            </w:tcBorders>
          </w:tcPr>
          <w:p w:rsidR="002F4CBA" w:rsidRDefault="002F4CBA" w:rsidP="004D3DD3">
            <w:pPr>
              <w:rPr>
                <w:lang w:eastAsia="en-US"/>
              </w:rPr>
            </w:pPr>
            <w:r>
              <w:rPr>
                <w:lang w:eastAsia="en-US"/>
              </w:rPr>
              <w:t>весь период</w:t>
            </w:r>
          </w:p>
        </w:tc>
        <w:tc>
          <w:tcPr>
            <w:tcW w:w="2210" w:type="dxa"/>
            <w:gridSpan w:val="2"/>
            <w:tcBorders>
              <w:top w:val="single" w:sz="4" w:space="0" w:color="000000"/>
              <w:left w:val="single" w:sz="4" w:space="0" w:color="000000"/>
              <w:bottom w:val="single" w:sz="4" w:space="0" w:color="000000"/>
              <w:right w:val="single" w:sz="4" w:space="0" w:color="000000"/>
            </w:tcBorders>
          </w:tcPr>
          <w:p w:rsidR="002F4CBA" w:rsidRDefault="002F4CBA" w:rsidP="002F4CBA">
            <w:pPr>
              <w:ind w:right="-38"/>
              <w:rPr>
                <w:lang w:eastAsia="en-US"/>
              </w:rPr>
            </w:pPr>
            <w:r>
              <w:rPr>
                <w:lang w:eastAsia="en-US"/>
              </w:rPr>
              <w:t>Главный специалист Черневский И.М.</w:t>
            </w:r>
          </w:p>
          <w:p w:rsidR="002F4CBA" w:rsidRDefault="002F4CBA" w:rsidP="002F4CBA">
            <w:pPr>
              <w:ind w:right="-38"/>
              <w:rPr>
                <w:lang w:eastAsia="en-US"/>
              </w:rPr>
            </w:pPr>
            <w:r>
              <w:rPr>
                <w:lang w:eastAsia="en-US"/>
              </w:rPr>
              <w:t xml:space="preserve">Заведующий сектором по социальной работе </w:t>
            </w:r>
          </w:p>
          <w:p w:rsidR="002F4CBA" w:rsidRDefault="002F4CBA" w:rsidP="002F4CBA">
            <w:pPr>
              <w:ind w:right="-38"/>
              <w:rPr>
                <w:lang w:eastAsia="en-US"/>
              </w:rPr>
            </w:pPr>
            <w:r>
              <w:rPr>
                <w:lang w:eastAsia="en-US"/>
              </w:rPr>
              <w:t>Садкова Т.В.</w:t>
            </w:r>
          </w:p>
          <w:p w:rsidR="002F4CBA" w:rsidRDefault="002F4CBA" w:rsidP="004D3DD3">
            <w:pPr>
              <w:ind w:right="-66"/>
              <w:rPr>
                <w:lang w:eastAsia="en-US"/>
              </w:rPr>
            </w:pPr>
          </w:p>
        </w:tc>
        <w:tc>
          <w:tcPr>
            <w:tcW w:w="1736" w:type="dxa"/>
            <w:tcBorders>
              <w:top w:val="single" w:sz="4" w:space="0" w:color="000000"/>
              <w:left w:val="single" w:sz="4" w:space="0" w:color="000000"/>
              <w:bottom w:val="single" w:sz="4" w:space="0" w:color="000000"/>
              <w:right w:val="single" w:sz="4" w:space="0" w:color="000000"/>
            </w:tcBorders>
          </w:tcPr>
          <w:p w:rsidR="002F4CBA" w:rsidRDefault="002F4CBA" w:rsidP="00302EE9">
            <w:pPr>
              <w:rPr>
                <w:lang w:eastAsia="en-US"/>
              </w:rPr>
            </w:pPr>
            <w:r>
              <w:rPr>
                <w:lang w:eastAsia="en-US"/>
              </w:rPr>
              <w:t>финансирование не требуется</w:t>
            </w:r>
          </w:p>
        </w:tc>
        <w:tc>
          <w:tcPr>
            <w:tcW w:w="2811" w:type="dxa"/>
            <w:gridSpan w:val="2"/>
            <w:tcBorders>
              <w:top w:val="single" w:sz="4" w:space="0" w:color="000000"/>
              <w:left w:val="single" w:sz="4" w:space="0" w:color="000000"/>
              <w:bottom w:val="single" w:sz="4" w:space="0" w:color="000000"/>
              <w:right w:val="single" w:sz="4" w:space="0" w:color="000000"/>
            </w:tcBorders>
          </w:tcPr>
          <w:p w:rsidR="002F4CBA" w:rsidRDefault="002F4CBA" w:rsidP="004D3DD3">
            <w:pPr>
              <w:rPr>
                <w:lang w:eastAsia="en-US"/>
              </w:rPr>
            </w:pPr>
            <w:r>
              <w:rPr>
                <w:lang w:eastAsia="en-US"/>
              </w:rPr>
              <w:t>Проведение разъяснительной работы с населением для привлечения их в народную дружину. Работа с руководителями организаций и предприятий по содействию в создании групп представителей от их предприятий и организаций для формирования НД</w:t>
            </w:r>
          </w:p>
        </w:tc>
        <w:tc>
          <w:tcPr>
            <w:tcW w:w="2126" w:type="dxa"/>
            <w:gridSpan w:val="2"/>
            <w:tcBorders>
              <w:top w:val="single" w:sz="4" w:space="0" w:color="000000"/>
              <w:left w:val="single" w:sz="4" w:space="0" w:color="000000"/>
              <w:bottom w:val="single" w:sz="4" w:space="0" w:color="000000"/>
              <w:right w:val="single" w:sz="4" w:space="0" w:color="000000"/>
            </w:tcBorders>
          </w:tcPr>
          <w:p w:rsidR="002F4CBA" w:rsidRDefault="002F4CBA" w:rsidP="004D3DD3">
            <w:pPr>
              <w:ind w:left="-22" w:right="-27"/>
              <w:rPr>
                <w:lang w:eastAsia="en-US"/>
              </w:rPr>
            </w:pPr>
            <w:r>
              <w:rPr>
                <w:lang w:eastAsia="en-US"/>
              </w:rPr>
              <w:t>охват территории Красноярского сельского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2F4CBA" w:rsidRDefault="002F4CBA" w:rsidP="004D3DD3">
            <w:pPr>
              <w:rPr>
                <w:lang w:eastAsia="en-US"/>
              </w:rPr>
            </w:pPr>
            <w:r>
              <w:rPr>
                <w:lang w:eastAsia="en-US"/>
              </w:rPr>
              <w:t>отчет о проделанной работе</w:t>
            </w:r>
          </w:p>
        </w:tc>
      </w:tr>
    </w:tbl>
    <w:p w:rsidR="007052F8" w:rsidRDefault="007052F8" w:rsidP="007052F8">
      <w:pPr>
        <w:rPr>
          <w:sz w:val="18"/>
          <w:szCs w:val="18"/>
        </w:rPr>
      </w:pPr>
    </w:p>
    <w:p w:rsidR="0046190A" w:rsidRDefault="0046190A" w:rsidP="0046190A">
      <w:pPr>
        <w:ind w:firstLine="720"/>
        <w:jc w:val="right"/>
        <w:rPr>
          <w:color w:val="000000"/>
          <w:sz w:val="28"/>
          <w:szCs w:val="28"/>
        </w:rPr>
      </w:pPr>
    </w:p>
    <w:sectPr w:rsidR="0046190A" w:rsidSect="007052F8">
      <w:pgSz w:w="16840" w:h="11907" w:orient="landscape" w:code="9"/>
      <w:pgMar w:top="1304"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324" w:rsidRDefault="00D15324">
      <w:r>
        <w:separator/>
      </w:r>
    </w:p>
  </w:endnote>
  <w:endnote w:type="continuationSeparator" w:id="1">
    <w:p w:rsidR="00D15324" w:rsidRDefault="00D15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324" w:rsidRDefault="00D15324">
      <w:r>
        <w:separator/>
      </w:r>
    </w:p>
  </w:footnote>
  <w:footnote w:type="continuationSeparator" w:id="1">
    <w:p w:rsidR="00D15324" w:rsidRDefault="00D15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7733F"/>
    <w:multiLevelType w:val="hybridMultilevel"/>
    <w:tmpl w:val="B18E2E9A"/>
    <w:lvl w:ilvl="0" w:tplc="10F29516">
      <w:start w:val="1"/>
      <w:numFmt w:val="decimal"/>
      <w:lvlText w:val="%1."/>
      <w:lvlJc w:val="left"/>
      <w:pPr>
        <w:tabs>
          <w:tab w:val="num" w:pos="1683"/>
        </w:tabs>
        <w:ind w:left="1683" w:hanging="975"/>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36133E93"/>
    <w:multiLevelType w:val="hybridMultilevel"/>
    <w:tmpl w:val="6472F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3634DC"/>
    <w:multiLevelType w:val="hybridMultilevel"/>
    <w:tmpl w:val="AB16E60C"/>
    <w:lvl w:ilvl="0" w:tplc="71D6C24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46365421"/>
    <w:multiLevelType w:val="hybridMultilevel"/>
    <w:tmpl w:val="ABC63E08"/>
    <w:lvl w:ilvl="0" w:tplc="3F6696E0">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ctiveWritingStyle w:appName="MSWord" w:lang="ru-RU" w:vendorID="1" w:dllVersion="512" w:checkStyle="1"/>
  <w:stylePaneFormatFilter w:val="3F01"/>
  <w:defaultTabStop w:val="56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7084"/>
    <w:rsid w:val="00003B0D"/>
    <w:rsid w:val="0000550C"/>
    <w:rsid w:val="000066E3"/>
    <w:rsid w:val="000067D7"/>
    <w:rsid w:val="00016D51"/>
    <w:rsid w:val="00017F8B"/>
    <w:rsid w:val="00022EA7"/>
    <w:rsid w:val="00031347"/>
    <w:rsid w:val="000415FF"/>
    <w:rsid w:val="00042414"/>
    <w:rsid w:val="000437CB"/>
    <w:rsid w:val="0004684F"/>
    <w:rsid w:val="000553CB"/>
    <w:rsid w:val="00055658"/>
    <w:rsid w:val="00057A2F"/>
    <w:rsid w:val="000676E0"/>
    <w:rsid w:val="00072471"/>
    <w:rsid w:val="00073812"/>
    <w:rsid w:val="000813B6"/>
    <w:rsid w:val="00083B06"/>
    <w:rsid w:val="000A1D2A"/>
    <w:rsid w:val="000A2CE6"/>
    <w:rsid w:val="000A4728"/>
    <w:rsid w:val="000A6888"/>
    <w:rsid w:val="000B1E8F"/>
    <w:rsid w:val="000B4EB6"/>
    <w:rsid w:val="000C3031"/>
    <w:rsid w:val="000C636B"/>
    <w:rsid w:val="000D08B2"/>
    <w:rsid w:val="000D157C"/>
    <w:rsid w:val="000E1E20"/>
    <w:rsid w:val="000E25C8"/>
    <w:rsid w:val="000E5F10"/>
    <w:rsid w:val="000E769C"/>
    <w:rsid w:val="000F06A4"/>
    <w:rsid w:val="0010321F"/>
    <w:rsid w:val="00103314"/>
    <w:rsid w:val="00114545"/>
    <w:rsid w:val="001157AE"/>
    <w:rsid w:val="00123961"/>
    <w:rsid w:val="00125039"/>
    <w:rsid w:val="001312D1"/>
    <w:rsid w:val="0013133D"/>
    <w:rsid w:val="0013191C"/>
    <w:rsid w:val="001329BF"/>
    <w:rsid w:val="00141E0D"/>
    <w:rsid w:val="0014795D"/>
    <w:rsid w:val="001532E8"/>
    <w:rsid w:val="00153E1D"/>
    <w:rsid w:val="001540BC"/>
    <w:rsid w:val="00154126"/>
    <w:rsid w:val="001622DD"/>
    <w:rsid w:val="00184E27"/>
    <w:rsid w:val="0019006B"/>
    <w:rsid w:val="00191EAA"/>
    <w:rsid w:val="0019306B"/>
    <w:rsid w:val="001969E4"/>
    <w:rsid w:val="001A0C17"/>
    <w:rsid w:val="001A1B4E"/>
    <w:rsid w:val="001A49DD"/>
    <w:rsid w:val="001A7BFD"/>
    <w:rsid w:val="001A7FCE"/>
    <w:rsid w:val="001B592D"/>
    <w:rsid w:val="001B61C1"/>
    <w:rsid w:val="001C1398"/>
    <w:rsid w:val="001C6BC2"/>
    <w:rsid w:val="001D1F8E"/>
    <w:rsid w:val="001D4219"/>
    <w:rsid w:val="001E7D7F"/>
    <w:rsid w:val="001F5743"/>
    <w:rsid w:val="001F6784"/>
    <w:rsid w:val="002015E3"/>
    <w:rsid w:val="00203618"/>
    <w:rsid w:val="00204667"/>
    <w:rsid w:val="002052ED"/>
    <w:rsid w:val="00206936"/>
    <w:rsid w:val="00211438"/>
    <w:rsid w:val="002140FE"/>
    <w:rsid w:val="00222EC4"/>
    <w:rsid w:val="00223BD0"/>
    <w:rsid w:val="00223FCB"/>
    <w:rsid w:val="00227415"/>
    <w:rsid w:val="00234ACB"/>
    <w:rsid w:val="00235D4F"/>
    <w:rsid w:val="0024187C"/>
    <w:rsid w:val="002428A4"/>
    <w:rsid w:val="00250BE5"/>
    <w:rsid w:val="00252425"/>
    <w:rsid w:val="00253935"/>
    <w:rsid w:val="00257360"/>
    <w:rsid w:val="0025759E"/>
    <w:rsid w:val="0026768C"/>
    <w:rsid w:val="0027683B"/>
    <w:rsid w:val="00281B88"/>
    <w:rsid w:val="0028458E"/>
    <w:rsid w:val="0028596A"/>
    <w:rsid w:val="00290E92"/>
    <w:rsid w:val="00291BD9"/>
    <w:rsid w:val="0029470B"/>
    <w:rsid w:val="002957A0"/>
    <w:rsid w:val="00297B7F"/>
    <w:rsid w:val="002A2755"/>
    <w:rsid w:val="002A459B"/>
    <w:rsid w:val="002A642E"/>
    <w:rsid w:val="002B15BD"/>
    <w:rsid w:val="002B22E6"/>
    <w:rsid w:val="002B33E6"/>
    <w:rsid w:val="002B5BB9"/>
    <w:rsid w:val="002B6AE4"/>
    <w:rsid w:val="002C2DF4"/>
    <w:rsid w:val="002C6C4B"/>
    <w:rsid w:val="002C79D6"/>
    <w:rsid w:val="002D0C79"/>
    <w:rsid w:val="002D1588"/>
    <w:rsid w:val="002D180B"/>
    <w:rsid w:val="002D319D"/>
    <w:rsid w:val="002D404A"/>
    <w:rsid w:val="002E14A4"/>
    <w:rsid w:val="002E4312"/>
    <w:rsid w:val="002F4CBA"/>
    <w:rsid w:val="002F4D57"/>
    <w:rsid w:val="00302CD5"/>
    <w:rsid w:val="00302EE9"/>
    <w:rsid w:val="00304A7C"/>
    <w:rsid w:val="00305371"/>
    <w:rsid w:val="00307084"/>
    <w:rsid w:val="003077EB"/>
    <w:rsid w:val="003104D2"/>
    <w:rsid w:val="00310A25"/>
    <w:rsid w:val="00310B50"/>
    <w:rsid w:val="00311C1E"/>
    <w:rsid w:val="00313C9C"/>
    <w:rsid w:val="003141A0"/>
    <w:rsid w:val="003147C4"/>
    <w:rsid w:val="00314E85"/>
    <w:rsid w:val="003174CF"/>
    <w:rsid w:val="00330C1E"/>
    <w:rsid w:val="00330EF4"/>
    <w:rsid w:val="00331003"/>
    <w:rsid w:val="00331E18"/>
    <w:rsid w:val="00331F49"/>
    <w:rsid w:val="003410E5"/>
    <w:rsid w:val="0034653D"/>
    <w:rsid w:val="00350EC9"/>
    <w:rsid w:val="003511EA"/>
    <w:rsid w:val="00353AB2"/>
    <w:rsid w:val="003551F3"/>
    <w:rsid w:val="00355FF7"/>
    <w:rsid w:val="00361865"/>
    <w:rsid w:val="003629F0"/>
    <w:rsid w:val="00365752"/>
    <w:rsid w:val="00373B82"/>
    <w:rsid w:val="0037749A"/>
    <w:rsid w:val="003821C4"/>
    <w:rsid w:val="00387896"/>
    <w:rsid w:val="00390858"/>
    <w:rsid w:val="00393F08"/>
    <w:rsid w:val="003B0B63"/>
    <w:rsid w:val="003B45BC"/>
    <w:rsid w:val="003C7E50"/>
    <w:rsid w:val="003D1FAB"/>
    <w:rsid w:val="003D2C29"/>
    <w:rsid w:val="003F0051"/>
    <w:rsid w:val="003F1149"/>
    <w:rsid w:val="004111BA"/>
    <w:rsid w:val="0041666C"/>
    <w:rsid w:val="0042489B"/>
    <w:rsid w:val="00425525"/>
    <w:rsid w:val="00427B3E"/>
    <w:rsid w:val="00430487"/>
    <w:rsid w:val="00444787"/>
    <w:rsid w:val="004470CD"/>
    <w:rsid w:val="004511C4"/>
    <w:rsid w:val="00454C96"/>
    <w:rsid w:val="004576CA"/>
    <w:rsid w:val="00457D00"/>
    <w:rsid w:val="0046190A"/>
    <w:rsid w:val="00463913"/>
    <w:rsid w:val="004647D8"/>
    <w:rsid w:val="004726E6"/>
    <w:rsid w:val="00473FBF"/>
    <w:rsid w:val="00474488"/>
    <w:rsid w:val="00476F55"/>
    <w:rsid w:val="00481B18"/>
    <w:rsid w:val="00486B74"/>
    <w:rsid w:val="0048716E"/>
    <w:rsid w:val="004912A7"/>
    <w:rsid w:val="00491BBA"/>
    <w:rsid w:val="00492AA0"/>
    <w:rsid w:val="00493534"/>
    <w:rsid w:val="0049556A"/>
    <w:rsid w:val="00496401"/>
    <w:rsid w:val="004A094F"/>
    <w:rsid w:val="004B1B29"/>
    <w:rsid w:val="004B4F3C"/>
    <w:rsid w:val="004B5BC3"/>
    <w:rsid w:val="004B692F"/>
    <w:rsid w:val="004C081C"/>
    <w:rsid w:val="004C18B2"/>
    <w:rsid w:val="004C5D9E"/>
    <w:rsid w:val="004D10A9"/>
    <w:rsid w:val="004D189D"/>
    <w:rsid w:val="004D1F5B"/>
    <w:rsid w:val="004D240E"/>
    <w:rsid w:val="004D355F"/>
    <w:rsid w:val="004D3DD3"/>
    <w:rsid w:val="004E0A59"/>
    <w:rsid w:val="004E3261"/>
    <w:rsid w:val="004E5DC7"/>
    <w:rsid w:val="004F0F7E"/>
    <w:rsid w:val="004F125C"/>
    <w:rsid w:val="004F4CBB"/>
    <w:rsid w:val="005033F0"/>
    <w:rsid w:val="00514FF4"/>
    <w:rsid w:val="005168AD"/>
    <w:rsid w:val="00523E32"/>
    <w:rsid w:val="00530695"/>
    <w:rsid w:val="00532989"/>
    <w:rsid w:val="00533FB3"/>
    <w:rsid w:val="00536A6C"/>
    <w:rsid w:val="00544BB6"/>
    <w:rsid w:val="00551617"/>
    <w:rsid w:val="00562D52"/>
    <w:rsid w:val="005711AB"/>
    <w:rsid w:val="0057575C"/>
    <w:rsid w:val="00577970"/>
    <w:rsid w:val="00584659"/>
    <w:rsid w:val="005849DD"/>
    <w:rsid w:val="0059006D"/>
    <w:rsid w:val="005A0A8A"/>
    <w:rsid w:val="005A1DBB"/>
    <w:rsid w:val="005A4762"/>
    <w:rsid w:val="005A5CE4"/>
    <w:rsid w:val="005A6DEA"/>
    <w:rsid w:val="005A70EF"/>
    <w:rsid w:val="005C42CB"/>
    <w:rsid w:val="005C6307"/>
    <w:rsid w:val="005D7087"/>
    <w:rsid w:val="005D7D52"/>
    <w:rsid w:val="005E3CED"/>
    <w:rsid w:val="005E5AEB"/>
    <w:rsid w:val="005F59DC"/>
    <w:rsid w:val="005F69D4"/>
    <w:rsid w:val="006000DD"/>
    <w:rsid w:val="0061180F"/>
    <w:rsid w:val="00613351"/>
    <w:rsid w:val="006149B1"/>
    <w:rsid w:val="006252DA"/>
    <w:rsid w:val="00633558"/>
    <w:rsid w:val="00633CAD"/>
    <w:rsid w:val="006412DE"/>
    <w:rsid w:val="006455FF"/>
    <w:rsid w:val="006462C4"/>
    <w:rsid w:val="006464BD"/>
    <w:rsid w:val="006536EC"/>
    <w:rsid w:val="006558C4"/>
    <w:rsid w:val="00671AE5"/>
    <w:rsid w:val="00672FB0"/>
    <w:rsid w:val="00675529"/>
    <w:rsid w:val="00680CE4"/>
    <w:rsid w:val="006827A9"/>
    <w:rsid w:val="00684E0A"/>
    <w:rsid w:val="006A48F3"/>
    <w:rsid w:val="006B451E"/>
    <w:rsid w:val="006B70C8"/>
    <w:rsid w:val="006C46BF"/>
    <w:rsid w:val="006C493A"/>
    <w:rsid w:val="006D088E"/>
    <w:rsid w:val="006D6326"/>
    <w:rsid w:val="006F56E2"/>
    <w:rsid w:val="007052F8"/>
    <w:rsid w:val="00711CDC"/>
    <w:rsid w:val="007156DE"/>
    <w:rsid w:val="0072516A"/>
    <w:rsid w:val="0072712A"/>
    <w:rsid w:val="0073091A"/>
    <w:rsid w:val="00731B4F"/>
    <w:rsid w:val="00735B3A"/>
    <w:rsid w:val="00736452"/>
    <w:rsid w:val="00741F33"/>
    <w:rsid w:val="0074496C"/>
    <w:rsid w:val="00745ABF"/>
    <w:rsid w:val="0074646D"/>
    <w:rsid w:val="00746E91"/>
    <w:rsid w:val="00750C44"/>
    <w:rsid w:val="0075729D"/>
    <w:rsid w:val="00761249"/>
    <w:rsid w:val="007619C8"/>
    <w:rsid w:val="00762138"/>
    <w:rsid w:val="00762A67"/>
    <w:rsid w:val="00764D1E"/>
    <w:rsid w:val="0076534B"/>
    <w:rsid w:val="007668BA"/>
    <w:rsid w:val="00767AD2"/>
    <w:rsid w:val="00770279"/>
    <w:rsid w:val="0077138D"/>
    <w:rsid w:val="00771689"/>
    <w:rsid w:val="00776086"/>
    <w:rsid w:val="0078182E"/>
    <w:rsid w:val="0078241F"/>
    <w:rsid w:val="00783B99"/>
    <w:rsid w:val="00787558"/>
    <w:rsid w:val="0079517D"/>
    <w:rsid w:val="00795E41"/>
    <w:rsid w:val="00796E5B"/>
    <w:rsid w:val="007A0996"/>
    <w:rsid w:val="007A4730"/>
    <w:rsid w:val="007A7C89"/>
    <w:rsid w:val="007B4135"/>
    <w:rsid w:val="007B63DF"/>
    <w:rsid w:val="007C2D29"/>
    <w:rsid w:val="007C411B"/>
    <w:rsid w:val="007D0B10"/>
    <w:rsid w:val="007D221A"/>
    <w:rsid w:val="007E2897"/>
    <w:rsid w:val="007F6167"/>
    <w:rsid w:val="00801F3B"/>
    <w:rsid w:val="0080416B"/>
    <w:rsid w:val="008067EB"/>
    <w:rsid w:val="00807445"/>
    <w:rsid w:val="008251A1"/>
    <w:rsid w:val="00825C91"/>
    <w:rsid w:val="008271FA"/>
    <w:rsid w:val="00842585"/>
    <w:rsid w:val="00850CBD"/>
    <w:rsid w:val="0085109E"/>
    <w:rsid w:val="008531DF"/>
    <w:rsid w:val="00853CD2"/>
    <w:rsid w:val="00855468"/>
    <w:rsid w:val="00862730"/>
    <w:rsid w:val="00864DE4"/>
    <w:rsid w:val="00865921"/>
    <w:rsid w:val="008663E7"/>
    <w:rsid w:val="00870975"/>
    <w:rsid w:val="00874E5C"/>
    <w:rsid w:val="008764FF"/>
    <w:rsid w:val="008822B8"/>
    <w:rsid w:val="0089074D"/>
    <w:rsid w:val="00894987"/>
    <w:rsid w:val="008A45E9"/>
    <w:rsid w:val="008B634A"/>
    <w:rsid w:val="008C03F6"/>
    <w:rsid w:val="008C0DF9"/>
    <w:rsid w:val="008E038E"/>
    <w:rsid w:val="008E1C81"/>
    <w:rsid w:val="008E4F7F"/>
    <w:rsid w:val="008E5322"/>
    <w:rsid w:val="008E7746"/>
    <w:rsid w:val="008F2EAA"/>
    <w:rsid w:val="008F4494"/>
    <w:rsid w:val="008F619D"/>
    <w:rsid w:val="00901467"/>
    <w:rsid w:val="00903AC5"/>
    <w:rsid w:val="00911C3F"/>
    <w:rsid w:val="0091308C"/>
    <w:rsid w:val="00920540"/>
    <w:rsid w:val="00935666"/>
    <w:rsid w:val="00936DE3"/>
    <w:rsid w:val="00936F4D"/>
    <w:rsid w:val="00944C99"/>
    <w:rsid w:val="00945130"/>
    <w:rsid w:val="00953ACE"/>
    <w:rsid w:val="009550E1"/>
    <w:rsid w:val="00955152"/>
    <w:rsid w:val="00955164"/>
    <w:rsid w:val="009571F8"/>
    <w:rsid w:val="00957318"/>
    <w:rsid w:val="00962F4D"/>
    <w:rsid w:val="0096697E"/>
    <w:rsid w:val="00975A79"/>
    <w:rsid w:val="00975E69"/>
    <w:rsid w:val="00982DC4"/>
    <w:rsid w:val="00986A76"/>
    <w:rsid w:val="00993EF4"/>
    <w:rsid w:val="009A2761"/>
    <w:rsid w:val="009A4F9F"/>
    <w:rsid w:val="009B11E4"/>
    <w:rsid w:val="009C3FEF"/>
    <w:rsid w:val="009C6BB5"/>
    <w:rsid w:val="009C758D"/>
    <w:rsid w:val="009D1F56"/>
    <w:rsid w:val="009D3DA1"/>
    <w:rsid w:val="009D682E"/>
    <w:rsid w:val="009E34BD"/>
    <w:rsid w:val="009E6EA4"/>
    <w:rsid w:val="009F28F8"/>
    <w:rsid w:val="009F53FC"/>
    <w:rsid w:val="00A028D8"/>
    <w:rsid w:val="00A2143A"/>
    <w:rsid w:val="00A21D35"/>
    <w:rsid w:val="00A23923"/>
    <w:rsid w:val="00A23AF0"/>
    <w:rsid w:val="00A30373"/>
    <w:rsid w:val="00A5116E"/>
    <w:rsid w:val="00A5153D"/>
    <w:rsid w:val="00A54221"/>
    <w:rsid w:val="00A64977"/>
    <w:rsid w:val="00A66741"/>
    <w:rsid w:val="00A667B1"/>
    <w:rsid w:val="00A75943"/>
    <w:rsid w:val="00A761D6"/>
    <w:rsid w:val="00A8030E"/>
    <w:rsid w:val="00A806B6"/>
    <w:rsid w:val="00A9194E"/>
    <w:rsid w:val="00A93FAB"/>
    <w:rsid w:val="00A953D7"/>
    <w:rsid w:val="00AA0CA0"/>
    <w:rsid w:val="00AA36AB"/>
    <w:rsid w:val="00AA7EF5"/>
    <w:rsid w:val="00AB32C0"/>
    <w:rsid w:val="00AB5B8E"/>
    <w:rsid w:val="00AC06AE"/>
    <w:rsid w:val="00AC4B59"/>
    <w:rsid w:val="00AC539A"/>
    <w:rsid w:val="00AE2E72"/>
    <w:rsid w:val="00AF1AFD"/>
    <w:rsid w:val="00B00CAB"/>
    <w:rsid w:val="00B01499"/>
    <w:rsid w:val="00B03D20"/>
    <w:rsid w:val="00B06619"/>
    <w:rsid w:val="00B07968"/>
    <w:rsid w:val="00B11E88"/>
    <w:rsid w:val="00B226AF"/>
    <w:rsid w:val="00B27189"/>
    <w:rsid w:val="00B30178"/>
    <w:rsid w:val="00B36F56"/>
    <w:rsid w:val="00B41055"/>
    <w:rsid w:val="00B473A7"/>
    <w:rsid w:val="00B53093"/>
    <w:rsid w:val="00B538A6"/>
    <w:rsid w:val="00B55DFE"/>
    <w:rsid w:val="00B56AAF"/>
    <w:rsid w:val="00B60AAE"/>
    <w:rsid w:val="00B60BFA"/>
    <w:rsid w:val="00B625CB"/>
    <w:rsid w:val="00B65762"/>
    <w:rsid w:val="00B67297"/>
    <w:rsid w:val="00B77947"/>
    <w:rsid w:val="00B834EA"/>
    <w:rsid w:val="00B84832"/>
    <w:rsid w:val="00B9373A"/>
    <w:rsid w:val="00B960B2"/>
    <w:rsid w:val="00B961D6"/>
    <w:rsid w:val="00B9767E"/>
    <w:rsid w:val="00BA0F1D"/>
    <w:rsid w:val="00BA2E04"/>
    <w:rsid w:val="00BA2F28"/>
    <w:rsid w:val="00BA37F7"/>
    <w:rsid w:val="00BB04DB"/>
    <w:rsid w:val="00BC48A0"/>
    <w:rsid w:val="00BE04BD"/>
    <w:rsid w:val="00BE2A67"/>
    <w:rsid w:val="00BF2707"/>
    <w:rsid w:val="00BF279A"/>
    <w:rsid w:val="00C04B5E"/>
    <w:rsid w:val="00C10A10"/>
    <w:rsid w:val="00C171DF"/>
    <w:rsid w:val="00C213F4"/>
    <w:rsid w:val="00C230A2"/>
    <w:rsid w:val="00C312FD"/>
    <w:rsid w:val="00C327FC"/>
    <w:rsid w:val="00C422AC"/>
    <w:rsid w:val="00C43085"/>
    <w:rsid w:val="00C470D7"/>
    <w:rsid w:val="00C47957"/>
    <w:rsid w:val="00C56ED2"/>
    <w:rsid w:val="00C577ED"/>
    <w:rsid w:val="00C578C3"/>
    <w:rsid w:val="00C71B9F"/>
    <w:rsid w:val="00C74E7F"/>
    <w:rsid w:val="00C81393"/>
    <w:rsid w:val="00C84BA5"/>
    <w:rsid w:val="00C8776B"/>
    <w:rsid w:val="00C904E9"/>
    <w:rsid w:val="00C976FC"/>
    <w:rsid w:val="00CA0062"/>
    <w:rsid w:val="00CA6F9A"/>
    <w:rsid w:val="00CB13AC"/>
    <w:rsid w:val="00CB22E0"/>
    <w:rsid w:val="00CB26E4"/>
    <w:rsid w:val="00CB7B5C"/>
    <w:rsid w:val="00CD1089"/>
    <w:rsid w:val="00CD3069"/>
    <w:rsid w:val="00CD7EDD"/>
    <w:rsid w:val="00CE0CD6"/>
    <w:rsid w:val="00CE354A"/>
    <w:rsid w:val="00CE3C40"/>
    <w:rsid w:val="00CE6331"/>
    <w:rsid w:val="00CF2DFE"/>
    <w:rsid w:val="00CF491D"/>
    <w:rsid w:val="00CF7DB4"/>
    <w:rsid w:val="00D04912"/>
    <w:rsid w:val="00D049B4"/>
    <w:rsid w:val="00D04FB1"/>
    <w:rsid w:val="00D12298"/>
    <w:rsid w:val="00D12D02"/>
    <w:rsid w:val="00D15324"/>
    <w:rsid w:val="00D22D84"/>
    <w:rsid w:val="00D2464C"/>
    <w:rsid w:val="00D27895"/>
    <w:rsid w:val="00D36073"/>
    <w:rsid w:val="00D54D9E"/>
    <w:rsid w:val="00D55B75"/>
    <w:rsid w:val="00D601E2"/>
    <w:rsid w:val="00D60444"/>
    <w:rsid w:val="00D63175"/>
    <w:rsid w:val="00D65AD2"/>
    <w:rsid w:val="00D666E0"/>
    <w:rsid w:val="00D83387"/>
    <w:rsid w:val="00D8360E"/>
    <w:rsid w:val="00D84291"/>
    <w:rsid w:val="00D84383"/>
    <w:rsid w:val="00D852C3"/>
    <w:rsid w:val="00D90483"/>
    <w:rsid w:val="00D96828"/>
    <w:rsid w:val="00DA13BE"/>
    <w:rsid w:val="00DA5143"/>
    <w:rsid w:val="00DA66D1"/>
    <w:rsid w:val="00DA6DD2"/>
    <w:rsid w:val="00DA7407"/>
    <w:rsid w:val="00DA79D4"/>
    <w:rsid w:val="00DB5BB9"/>
    <w:rsid w:val="00DB659F"/>
    <w:rsid w:val="00DC1565"/>
    <w:rsid w:val="00DC2574"/>
    <w:rsid w:val="00DC47FE"/>
    <w:rsid w:val="00DC5709"/>
    <w:rsid w:val="00DD14BD"/>
    <w:rsid w:val="00DD5623"/>
    <w:rsid w:val="00DD7AC6"/>
    <w:rsid w:val="00DE1E9F"/>
    <w:rsid w:val="00DE37C1"/>
    <w:rsid w:val="00DE405F"/>
    <w:rsid w:val="00DF0355"/>
    <w:rsid w:val="00DF4BC4"/>
    <w:rsid w:val="00DF78B3"/>
    <w:rsid w:val="00E01110"/>
    <w:rsid w:val="00E06A06"/>
    <w:rsid w:val="00E112C6"/>
    <w:rsid w:val="00E132F0"/>
    <w:rsid w:val="00E23832"/>
    <w:rsid w:val="00E27B99"/>
    <w:rsid w:val="00E34F3E"/>
    <w:rsid w:val="00E36B39"/>
    <w:rsid w:val="00E36FB7"/>
    <w:rsid w:val="00E37C66"/>
    <w:rsid w:val="00E42BBA"/>
    <w:rsid w:val="00E4419F"/>
    <w:rsid w:val="00E47817"/>
    <w:rsid w:val="00E52A55"/>
    <w:rsid w:val="00E5304D"/>
    <w:rsid w:val="00E56ECE"/>
    <w:rsid w:val="00E57800"/>
    <w:rsid w:val="00E65F05"/>
    <w:rsid w:val="00E6731C"/>
    <w:rsid w:val="00E75C8C"/>
    <w:rsid w:val="00E766DA"/>
    <w:rsid w:val="00E813B5"/>
    <w:rsid w:val="00E835D5"/>
    <w:rsid w:val="00E91817"/>
    <w:rsid w:val="00EA059A"/>
    <w:rsid w:val="00EA0A76"/>
    <w:rsid w:val="00EA2453"/>
    <w:rsid w:val="00EA2CEE"/>
    <w:rsid w:val="00EA4566"/>
    <w:rsid w:val="00EA6C99"/>
    <w:rsid w:val="00EB30A4"/>
    <w:rsid w:val="00EB6088"/>
    <w:rsid w:val="00EB7C45"/>
    <w:rsid w:val="00EC28F3"/>
    <w:rsid w:val="00EC564B"/>
    <w:rsid w:val="00ED0FB0"/>
    <w:rsid w:val="00ED3016"/>
    <w:rsid w:val="00ED36A1"/>
    <w:rsid w:val="00ED550D"/>
    <w:rsid w:val="00ED67BC"/>
    <w:rsid w:val="00EE192F"/>
    <w:rsid w:val="00EF32D1"/>
    <w:rsid w:val="00EF3D23"/>
    <w:rsid w:val="00F033DC"/>
    <w:rsid w:val="00F06C16"/>
    <w:rsid w:val="00F07E7B"/>
    <w:rsid w:val="00F1233E"/>
    <w:rsid w:val="00F129FE"/>
    <w:rsid w:val="00F15545"/>
    <w:rsid w:val="00F209C1"/>
    <w:rsid w:val="00F20EAC"/>
    <w:rsid w:val="00F21786"/>
    <w:rsid w:val="00F21C07"/>
    <w:rsid w:val="00F30F35"/>
    <w:rsid w:val="00F3339A"/>
    <w:rsid w:val="00F371A4"/>
    <w:rsid w:val="00F44B4D"/>
    <w:rsid w:val="00F45CD5"/>
    <w:rsid w:val="00F51F09"/>
    <w:rsid w:val="00F5626E"/>
    <w:rsid w:val="00F60945"/>
    <w:rsid w:val="00F61ABD"/>
    <w:rsid w:val="00F61FDE"/>
    <w:rsid w:val="00F65023"/>
    <w:rsid w:val="00F70F4D"/>
    <w:rsid w:val="00F77A7B"/>
    <w:rsid w:val="00F810AD"/>
    <w:rsid w:val="00F82185"/>
    <w:rsid w:val="00F8503A"/>
    <w:rsid w:val="00F87543"/>
    <w:rsid w:val="00F92101"/>
    <w:rsid w:val="00F9556C"/>
    <w:rsid w:val="00F95708"/>
    <w:rsid w:val="00F95A52"/>
    <w:rsid w:val="00FA1373"/>
    <w:rsid w:val="00FA1A32"/>
    <w:rsid w:val="00FA2968"/>
    <w:rsid w:val="00FA3D30"/>
    <w:rsid w:val="00FA7B28"/>
    <w:rsid w:val="00FB2416"/>
    <w:rsid w:val="00FB2774"/>
    <w:rsid w:val="00FB2945"/>
    <w:rsid w:val="00FC071A"/>
    <w:rsid w:val="00FC1DCA"/>
    <w:rsid w:val="00FC5FD8"/>
    <w:rsid w:val="00FD425E"/>
    <w:rsid w:val="00FD7EC3"/>
    <w:rsid w:val="00FE38B1"/>
    <w:rsid w:val="00FE4BB6"/>
    <w:rsid w:val="00FE4DC6"/>
    <w:rsid w:val="00FE538E"/>
    <w:rsid w:val="00FE7DD8"/>
    <w:rsid w:val="00FF1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0945"/>
  </w:style>
  <w:style w:type="paragraph" w:styleId="1">
    <w:name w:val="heading 1"/>
    <w:basedOn w:val="a"/>
    <w:next w:val="a"/>
    <w:link w:val="10"/>
    <w:uiPriority w:val="99"/>
    <w:qFormat/>
    <w:rsid w:val="00F60945"/>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F60945"/>
    <w:pPr>
      <w:keepNext/>
      <w:ind w:left="709"/>
      <w:outlineLvl w:val="1"/>
    </w:pPr>
    <w:rPr>
      <w:sz w:val="28"/>
    </w:rPr>
  </w:style>
  <w:style w:type="paragraph" w:styleId="3">
    <w:name w:val="heading 3"/>
    <w:basedOn w:val="a"/>
    <w:next w:val="a"/>
    <w:link w:val="30"/>
    <w:qFormat/>
    <w:rsid w:val="0030708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0945"/>
    <w:rPr>
      <w:sz w:val="28"/>
    </w:rPr>
  </w:style>
  <w:style w:type="paragraph" w:styleId="a5">
    <w:name w:val="Body Text Indent"/>
    <w:basedOn w:val="a"/>
    <w:link w:val="a6"/>
    <w:rsid w:val="00F60945"/>
    <w:pPr>
      <w:ind w:firstLine="709"/>
      <w:jc w:val="both"/>
    </w:pPr>
    <w:rPr>
      <w:sz w:val="28"/>
    </w:rPr>
  </w:style>
  <w:style w:type="paragraph" w:customStyle="1" w:styleId="Postan">
    <w:name w:val="Postan"/>
    <w:basedOn w:val="a"/>
    <w:rsid w:val="00F60945"/>
    <w:pPr>
      <w:jc w:val="center"/>
    </w:pPr>
    <w:rPr>
      <w:sz w:val="28"/>
    </w:rPr>
  </w:style>
  <w:style w:type="paragraph" w:styleId="a7">
    <w:name w:val="footer"/>
    <w:basedOn w:val="a"/>
    <w:link w:val="a8"/>
    <w:uiPriority w:val="99"/>
    <w:rsid w:val="00F60945"/>
    <w:pPr>
      <w:tabs>
        <w:tab w:val="center" w:pos="4153"/>
        <w:tab w:val="right" w:pos="8306"/>
      </w:tabs>
    </w:pPr>
  </w:style>
  <w:style w:type="paragraph" w:styleId="a9">
    <w:name w:val="header"/>
    <w:basedOn w:val="a"/>
    <w:link w:val="aa"/>
    <w:uiPriority w:val="99"/>
    <w:rsid w:val="00F60945"/>
    <w:pPr>
      <w:tabs>
        <w:tab w:val="center" w:pos="4153"/>
        <w:tab w:val="right" w:pos="8306"/>
      </w:tabs>
    </w:pPr>
  </w:style>
  <w:style w:type="character" w:styleId="ab">
    <w:name w:val="page number"/>
    <w:basedOn w:val="a0"/>
    <w:rsid w:val="00F60945"/>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307084"/>
    <w:pPr>
      <w:widowControl w:val="0"/>
      <w:spacing w:before="60" w:line="300" w:lineRule="auto"/>
      <w:ind w:firstLine="1140"/>
      <w:jc w:val="both"/>
    </w:p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rsid w:val="00307084"/>
    <w:pPr>
      <w:widowControl w:val="0"/>
      <w:autoSpaceDE w:val="0"/>
      <w:autoSpaceDN w:val="0"/>
      <w:adjustRightInd w:val="0"/>
    </w:pPr>
    <w:rPr>
      <w:rFonts w:ascii="Courier New" w:hAnsi="Courier New" w:cs="Courier New"/>
    </w:rPr>
  </w:style>
  <w:style w:type="paragraph" w:customStyle="1" w:styleId="ConsPlusNormal">
    <w:name w:val="ConsPlusNormal"/>
    <w:rsid w:val="00307084"/>
    <w:pPr>
      <w:widowControl w:val="0"/>
      <w:autoSpaceDE w:val="0"/>
      <w:autoSpaceDN w:val="0"/>
      <w:adjustRightInd w:val="0"/>
      <w:ind w:firstLine="720"/>
    </w:pPr>
    <w:rPr>
      <w:rFonts w:ascii="Arial" w:hAnsi="Arial" w:cs="Arial"/>
    </w:rPr>
  </w:style>
  <w:style w:type="paragraph" w:customStyle="1" w:styleId="ConsNormal">
    <w:name w:val="ConsNormal"/>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rsid w:val="00307084"/>
    <w:pPr>
      <w:ind w:left="300"/>
      <w:jc w:val="center"/>
    </w:pPr>
    <w:rPr>
      <w:rFonts w:ascii="Arial" w:hAnsi="Arial" w:cs="Arial"/>
      <w:b/>
      <w:bCs/>
      <w:color w:val="3560A7"/>
      <w:sz w:val="21"/>
      <w:szCs w:val="21"/>
    </w:rPr>
  </w:style>
  <w:style w:type="paragraph" w:customStyle="1" w:styleId="ConsPlusCell">
    <w:name w:val="ConsPlusCell"/>
    <w:rsid w:val="00307084"/>
    <w:pPr>
      <w:widowControl w:val="0"/>
      <w:autoSpaceDE w:val="0"/>
      <w:autoSpaceDN w:val="0"/>
      <w:adjustRightInd w:val="0"/>
    </w:pPr>
    <w:rPr>
      <w:rFonts w:ascii="Arial" w:hAnsi="Arial" w:cs="Arial"/>
    </w:rPr>
  </w:style>
  <w:style w:type="paragraph" w:customStyle="1" w:styleId="Style6">
    <w:name w:val="Style6"/>
    <w:basedOn w:val="a"/>
    <w:uiPriority w:val="99"/>
    <w:rsid w:val="00307084"/>
    <w:pPr>
      <w:widowControl w:val="0"/>
      <w:autoSpaceDE w:val="0"/>
      <w:autoSpaceDN w:val="0"/>
      <w:adjustRightInd w:val="0"/>
    </w:pPr>
    <w:rPr>
      <w:sz w:val="24"/>
      <w:szCs w:val="24"/>
    </w:rPr>
  </w:style>
  <w:style w:type="paragraph" w:customStyle="1" w:styleId="Style5">
    <w:name w:val="Style5"/>
    <w:basedOn w:val="a"/>
    <w:uiPriority w:val="99"/>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rsid w:val="00307084"/>
    <w:pPr>
      <w:widowControl w:val="0"/>
      <w:suppressAutoHyphens/>
      <w:autoSpaceDE w:val="0"/>
      <w:jc w:val="both"/>
    </w:pPr>
    <w:rPr>
      <w:i/>
      <w:sz w:val="28"/>
      <w:lang w:eastAsia="ar-SA"/>
    </w:rPr>
  </w:style>
  <w:style w:type="paragraph" w:customStyle="1" w:styleId="Standard">
    <w:name w:val="Standard"/>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rsid w:val="00307084"/>
    <w:rPr>
      <w:rFonts w:ascii="Calibri" w:hAnsi="Calibri"/>
      <w:sz w:val="22"/>
      <w:szCs w:val="22"/>
      <w:lang w:eastAsia="en-US"/>
    </w:rPr>
  </w:style>
  <w:style w:type="paragraph" w:customStyle="1" w:styleId="Style13">
    <w:name w:val="Style13"/>
    <w:basedOn w:val="a"/>
    <w:uiPriority w:val="99"/>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table" w:styleId="af7">
    <w:name w:val="Table Grid"/>
    <w:basedOn w:val="a1"/>
    <w:uiPriority w:val="99"/>
    <w:rsid w:val="00C57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аголовок"/>
    <w:basedOn w:val="a"/>
    <w:next w:val="a3"/>
    <w:rsid w:val="000A2CE6"/>
    <w:pPr>
      <w:keepNext/>
      <w:suppressAutoHyphens/>
      <w:spacing w:before="240" w:after="120"/>
      <w:ind w:firstLine="567"/>
      <w:jc w:val="center"/>
    </w:pPr>
    <w:rPr>
      <w:rFonts w:ascii="Arial" w:hAnsi="Arial" w:cs="Mangal"/>
      <w:b/>
      <w:bCs/>
      <w:kern w:val="1"/>
      <w:sz w:val="28"/>
      <w:szCs w:val="24"/>
      <w:lang w:eastAsia="hi-IN" w:bidi="hi-IN"/>
    </w:rPr>
  </w:style>
  <w:style w:type="paragraph" w:customStyle="1" w:styleId="ConsTitle">
    <w:name w:val="ConsTitle"/>
    <w:rsid w:val="00022EA7"/>
    <w:pPr>
      <w:widowControl w:val="0"/>
      <w:autoSpaceDE w:val="0"/>
      <w:autoSpaceDN w:val="0"/>
      <w:adjustRightInd w:val="0"/>
      <w:ind w:right="19772"/>
    </w:pPr>
    <w:rPr>
      <w:rFonts w:ascii="Arial" w:hAnsi="Arial" w:cs="Arial"/>
      <w:b/>
      <w:bCs/>
      <w:sz w:val="18"/>
      <w:szCs w:val="18"/>
    </w:rPr>
  </w:style>
  <w:style w:type="character" w:customStyle="1" w:styleId="apple-converted-space">
    <w:name w:val="apple-converted-space"/>
    <w:basedOn w:val="a0"/>
    <w:rsid w:val="00F30F35"/>
  </w:style>
  <w:style w:type="character" w:customStyle="1" w:styleId="onenewstext">
    <w:name w:val="onenewstext"/>
    <w:basedOn w:val="a0"/>
    <w:rsid w:val="007052F8"/>
  </w:style>
</w:styles>
</file>

<file path=word/webSettings.xml><?xml version="1.0" encoding="utf-8"?>
<w:webSettings xmlns:r="http://schemas.openxmlformats.org/officeDocument/2006/relationships" xmlns:w="http://schemas.openxmlformats.org/wordprocessingml/2006/main">
  <w:divs>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 w:id="11700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1380</Words>
  <Characters>7870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КМП</dc:creator>
  <cp:lastModifiedBy>Секретарь</cp:lastModifiedBy>
  <cp:revision>3</cp:revision>
  <cp:lastPrinted>2018-09-27T15:25:00Z</cp:lastPrinted>
  <dcterms:created xsi:type="dcterms:W3CDTF">2018-10-18T13:12:00Z</dcterms:created>
  <dcterms:modified xsi:type="dcterms:W3CDTF">2018-10-19T05:06:00Z</dcterms:modified>
</cp:coreProperties>
</file>